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030C"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 xml:space="preserve">DICHIARAZIONE SOSTITUTIVA REDATTA </w:t>
      </w:r>
    </w:p>
    <w:p w14:paraId="7712BA59"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AI SENSI DEL D.P.R. 28 DICEMBRE 2000, N. 445</w:t>
      </w:r>
    </w:p>
    <w:p w14:paraId="2483E41E" w14:textId="77777777" w:rsidR="0034112A" w:rsidRPr="0034112A" w:rsidRDefault="0034112A" w:rsidP="0034112A">
      <w:pPr>
        <w:rPr>
          <w:rFonts w:ascii="Avenir Next LT Pro" w:hAnsi="Avenir Next LT Pro"/>
          <w:b/>
          <w:bCs/>
          <w:lang w:eastAsia="zh-CN"/>
        </w:rPr>
      </w:pPr>
    </w:p>
    <w:p w14:paraId="72D30912" w14:textId="77777777" w:rsidR="0034112A" w:rsidRPr="0034112A" w:rsidRDefault="0034112A" w:rsidP="0034112A">
      <w:pPr>
        <w:widowControl w:val="0"/>
        <w:rPr>
          <w:rFonts w:ascii="Avenir Next LT Pro" w:hAnsi="Avenir Next LT Pro" w:cs="Arial"/>
          <w:b/>
        </w:rPr>
      </w:pPr>
    </w:p>
    <w:p w14:paraId="250FDDE5" w14:textId="0B14F2AE" w:rsidR="0034112A" w:rsidRPr="0034112A" w:rsidRDefault="0034112A" w:rsidP="0034112A">
      <w:pPr>
        <w:widowControl w:val="0"/>
        <w:jc w:val="both"/>
        <w:rPr>
          <w:rFonts w:ascii="Avenir Next LT Pro" w:hAnsi="Avenir Next LT Pro" w:cs="Arial"/>
        </w:rPr>
      </w:pPr>
      <w:r w:rsidRPr="0034112A">
        <w:rPr>
          <w:rFonts w:ascii="Avenir Next LT Pro" w:hAnsi="Avenir Next LT Pro" w:cs="Arial"/>
        </w:rPr>
        <w:t>Il/La sottoscritto/a ………………………………………………. nato a …………………………...</w:t>
      </w:r>
      <w:r w:rsidRPr="0034112A">
        <w:rPr>
          <w:rFonts w:ascii="Avenir Next LT Pro" w:hAnsi="Avenir Next LT Pro" w:cs="Arial"/>
        </w:rPr>
        <w:br/>
        <w:t>il ……………………… C.F. ………………………...…</w:t>
      </w:r>
      <w:proofErr w:type="gramStart"/>
      <w:r w:rsidRPr="0034112A">
        <w:rPr>
          <w:rFonts w:ascii="Avenir Next LT Pro" w:hAnsi="Avenir Next LT Pro" w:cs="Arial"/>
        </w:rPr>
        <w:t>…….</w:t>
      </w:r>
      <w:proofErr w:type="gramEnd"/>
      <w:r w:rsidRPr="0034112A">
        <w:rPr>
          <w:rFonts w:ascii="Avenir Next LT Pro" w:hAnsi="Avenir Next LT Pro" w:cs="Arial"/>
        </w:rPr>
        <w:t>. residente a …………………</w:t>
      </w:r>
      <w:proofErr w:type="gramStart"/>
      <w:r w:rsidRPr="0034112A">
        <w:rPr>
          <w:rFonts w:ascii="Avenir Next LT Pro" w:hAnsi="Avenir Next LT Pro" w:cs="Arial"/>
        </w:rPr>
        <w:t>…….</w:t>
      </w:r>
      <w:proofErr w:type="gramEnd"/>
      <w:r w:rsidRPr="0034112A">
        <w:rPr>
          <w:rFonts w:ascii="Avenir Next LT Pro" w:hAnsi="Avenir Next LT Pro" w:cs="Arial"/>
        </w:rPr>
        <w:t>.</w:t>
      </w:r>
      <w:r w:rsidRPr="0034112A">
        <w:rPr>
          <w:rFonts w:ascii="Avenir Next LT Pro" w:hAnsi="Avenir Next LT Pro" w:cs="Arial"/>
        </w:rPr>
        <w:br/>
        <w:t xml:space="preserve">indirizzo …………………………………………….. n. civico …………… </w:t>
      </w:r>
      <w:proofErr w:type="spellStart"/>
      <w:r w:rsidRPr="0034112A">
        <w:rPr>
          <w:rFonts w:ascii="Avenir Next LT Pro" w:hAnsi="Avenir Next LT Pro" w:cs="Arial"/>
        </w:rPr>
        <w:t>cap</w:t>
      </w:r>
      <w:proofErr w:type="spellEnd"/>
      <w:r w:rsidRPr="0034112A">
        <w:rPr>
          <w:rFonts w:ascii="Avenir Next LT Pro" w:hAnsi="Avenir Next LT Pro" w:cs="Arial"/>
        </w:rPr>
        <w:t xml:space="preserve"> ……………………</w:t>
      </w:r>
      <w:r>
        <w:rPr>
          <w:rFonts w:ascii="Avenir Next LT Pro" w:hAnsi="Avenir Next LT Pro" w:cs="Arial"/>
        </w:rPr>
        <w:t>……………</w:t>
      </w:r>
      <w:proofErr w:type="gramStart"/>
      <w:r>
        <w:rPr>
          <w:rFonts w:ascii="Avenir Next LT Pro" w:hAnsi="Avenir Next LT Pro" w:cs="Arial"/>
        </w:rPr>
        <w:t>……</w:t>
      </w:r>
      <w:r w:rsidRPr="0034112A">
        <w:rPr>
          <w:rFonts w:ascii="Avenir Next LT Pro" w:hAnsi="Avenir Next LT Pro" w:cs="Arial"/>
        </w:rPr>
        <w:t>.</w:t>
      </w:r>
      <w:proofErr w:type="gramEnd"/>
      <w:r w:rsidRPr="0034112A">
        <w:rPr>
          <w:rFonts w:ascii="Avenir Next LT Pro" w:hAnsi="Avenir Next LT Pro" w:cs="Arial"/>
        </w:rPr>
        <w:t>.</w:t>
      </w:r>
    </w:p>
    <w:p w14:paraId="6CC05276" w14:textId="77777777" w:rsidR="0034112A" w:rsidRPr="0034112A" w:rsidRDefault="0034112A" w:rsidP="0034112A">
      <w:pPr>
        <w:pStyle w:val="Corpotesto"/>
        <w:jc w:val="both"/>
        <w:rPr>
          <w:rFonts w:ascii="Avenir Next LT Pro" w:hAnsi="Avenir Next LT Pro" w:cs="Arial"/>
        </w:rPr>
      </w:pPr>
      <w:r w:rsidRPr="0034112A">
        <w:rPr>
          <w:rFonts w:ascii="Avenir Next LT Pro" w:hAnsi="Avenir Next LT Pro" w:cs="Arial"/>
        </w:rPr>
        <w:t>consapevole della decadenza dai benefici e delle sanzioni penali previste per il caso di dichiarazione mendace o contenente dati non più rispondenti a verità, così come stabilito dagli articoli 75 e 76 del D.P.R. 28 dicembre 2000, n. 445,</w:t>
      </w:r>
    </w:p>
    <w:p w14:paraId="09886501" w14:textId="77777777" w:rsidR="0034112A" w:rsidRP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PRESENTA</w:t>
      </w:r>
    </w:p>
    <w:p w14:paraId="509781FF" w14:textId="79F3F62C" w:rsidR="0034112A" w:rsidRPr="00581606" w:rsidRDefault="002E542B" w:rsidP="00544F49">
      <w:pPr>
        <w:pStyle w:val="Intestazione"/>
        <w:jc w:val="both"/>
      </w:pPr>
      <w:r>
        <w:rPr>
          <w:rFonts w:ascii="Avenir Next LT Pro" w:hAnsi="Avenir Next LT Pro" w:cstheme="minorHAnsi"/>
          <w:b/>
        </w:rPr>
        <w:t>Istanza di partecipazione</w:t>
      </w:r>
      <w:r w:rsidR="0034112A" w:rsidRPr="0034112A">
        <w:rPr>
          <w:rFonts w:ascii="Avenir Next LT Pro" w:hAnsi="Avenir Next LT Pro" w:cstheme="minorHAnsi"/>
          <w:b/>
        </w:rPr>
        <w:t xml:space="preserve"> alla selezione concorrenziale per l’affidamento</w:t>
      </w:r>
      <w:r w:rsidR="00544F49">
        <w:rPr>
          <w:rFonts w:ascii="Avenir Next LT Pro" w:hAnsi="Avenir Next LT Pro" w:cstheme="minorHAnsi"/>
          <w:b/>
        </w:rPr>
        <w:t xml:space="preserve"> del </w:t>
      </w:r>
      <w:r w:rsidR="00544F49" w:rsidRPr="00544F49">
        <w:rPr>
          <w:rFonts w:ascii="Avenir Next LT Pro" w:hAnsi="Avenir Next LT Pro" w:cstheme="minorHAnsi"/>
          <w:b/>
        </w:rPr>
        <w:t>servizio</w:t>
      </w:r>
      <w:r w:rsidR="00B74AAC">
        <w:rPr>
          <w:rFonts w:ascii="Avenir Next LT Pro" w:hAnsi="Avenir Next LT Pro" w:cstheme="minorHAnsi"/>
          <w:b/>
        </w:rPr>
        <w:t xml:space="preserve"> per il CONTROLLO E LA RIDUZIONE DEL “WILDLIFE STRIKE RISK”</w:t>
      </w:r>
      <w:r w:rsidR="003F3395">
        <w:rPr>
          <w:rFonts w:ascii="Avenir Next LT Pro" w:hAnsi="Avenir Next LT Pro" w:cstheme="minorHAnsi"/>
          <w:b/>
        </w:rPr>
        <w:t xml:space="preserve"> </w:t>
      </w:r>
      <w:r w:rsidR="00E307BA" w:rsidRPr="00E307BA">
        <w:rPr>
          <w:rFonts w:ascii="Avenir Next LT Pro" w:hAnsi="Avenir Next LT Pro" w:cstheme="minorHAnsi"/>
          <w:b/>
        </w:rPr>
        <w:t>presso l’AEROPORTO “RAFFAELLO SANZIO” DI ANCONA-FALCONARA M.MA- ANCONA INTERNATIONAL AIRPORT- ANNO 2025</w:t>
      </w:r>
      <w:r w:rsidR="00B74AAC">
        <w:rPr>
          <w:rFonts w:ascii="Avenir Next LT Pro" w:hAnsi="Avenir Next LT Pro" w:cstheme="minorHAnsi"/>
          <w:b/>
        </w:rPr>
        <w:t>-2026</w:t>
      </w:r>
      <w:r w:rsidR="00544F49">
        <w:rPr>
          <w:rFonts w:ascii="Avenir Next LT Pro" w:hAnsi="Avenir Next LT Pro" w:cstheme="minorHAnsi"/>
          <w:b/>
        </w:rPr>
        <w:t>;</w:t>
      </w:r>
      <w:r w:rsidR="00581606">
        <w:rPr>
          <w:rFonts w:ascii="Avenir Next LT Pro" w:hAnsi="Avenir Next LT Pro" w:cstheme="minorHAnsi"/>
          <w:b/>
        </w:rPr>
        <w:t xml:space="preserve"> </w:t>
      </w:r>
      <w:r w:rsidR="0034112A" w:rsidRPr="0034112A">
        <w:rPr>
          <w:rFonts w:ascii="Avenir Next LT Pro" w:hAnsi="Avenir Next LT Pro" w:cstheme="minorHAnsi"/>
          <w:b/>
        </w:rPr>
        <w:t>consapevole delle sanzioni penali previste dall’art. 76 del D.P.R. 28/12/2000, n. 445, nel caso di dichiarazioni mendaci, esibizione di atti falsi o contenenti dati non più corrispondenti al vero</w:t>
      </w:r>
    </w:p>
    <w:p w14:paraId="5F62FB09" w14:textId="77777777" w:rsid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DICHIARA</w:t>
      </w:r>
    </w:p>
    <w:p w14:paraId="206C70E9" w14:textId="77777777" w:rsidR="00210F00" w:rsidRPr="0034112A" w:rsidRDefault="00210F00" w:rsidP="0034112A">
      <w:pPr>
        <w:spacing w:before="120"/>
        <w:jc w:val="center"/>
        <w:rPr>
          <w:rFonts w:ascii="Avenir Next LT Pro" w:hAnsi="Avenir Next LT Pro" w:cstheme="minorHAnsi"/>
          <w:b/>
          <w:u w:val="single"/>
        </w:rPr>
      </w:pPr>
    </w:p>
    <w:p w14:paraId="6DE8D349" w14:textId="77777777" w:rsidR="00210F00" w:rsidRPr="00210F00" w:rsidRDefault="00210F00" w:rsidP="00210F00">
      <w:pPr>
        <w:pStyle w:val="Paragrafoelenco"/>
        <w:widowControl w:val="0"/>
        <w:numPr>
          <w:ilvl w:val="0"/>
          <w:numId w:val="31"/>
        </w:numPr>
        <w:jc w:val="both"/>
        <w:rPr>
          <w:rFonts w:ascii="Avenir Next LT Pro" w:hAnsi="Avenir Next LT Pro" w:cs="Arial"/>
        </w:rPr>
      </w:pPr>
      <w:r w:rsidRPr="00210F00">
        <w:rPr>
          <w:rFonts w:ascii="Avenir Next LT Pro" w:hAnsi="Avenir Next LT Pro" w:cs="Arial"/>
        </w:rPr>
        <w:t>di essere il legale rappresentante, con la qualifica di ………………………… (</w:t>
      </w:r>
      <w:r w:rsidRPr="00210F00">
        <w:rPr>
          <w:rFonts w:ascii="Avenir Next LT Pro" w:hAnsi="Avenir Next LT Pro" w:cs="Arial"/>
          <w:i/>
        </w:rPr>
        <w:t>indicare la qualifica del legale rappresentante all’interno dell’impresa</w:t>
      </w:r>
      <w:r w:rsidRPr="00210F00">
        <w:rPr>
          <w:rFonts w:ascii="Avenir Next LT Pro" w:hAnsi="Avenir Next LT Pro" w:cs="Arial"/>
        </w:rPr>
        <w:t xml:space="preserve">) </w:t>
      </w:r>
      <w:r w:rsidRPr="00210F00">
        <w:rPr>
          <w:rFonts w:ascii="Avenir Next LT Pro" w:hAnsi="Avenir Next LT Pro" w:cs="Arial"/>
        </w:rPr>
        <w:tab/>
        <w:t>della ditta ………………………………… (</w:t>
      </w:r>
      <w:r w:rsidRPr="00210F00">
        <w:rPr>
          <w:rFonts w:ascii="Avenir Next LT Pro" w:hAnsi="Avenir Next LT Pro" w:cs="Arial"/>
          <w:i/>
        </w:rPr>
        <w:t>indicare l’esatta denominazione comprensiva della forma giuridica</w:t>
      </w:r>
      <w:r w:rsidRPr="00210F00">
        <w:rPr>
          <w:rFonts w:ascii="Avenir Next LT Pro" w:hAnsi="Avenir Next LT Pro" w:cs="Arial"/>
        </w:rPr>
        <w:t>), oggetto sociale …………………………………, con sede legale in ………………………,</w:t>
      </w:r>
      <w:r w:rsidRPr="00210F00">
        <w:rPr>
          <w:rFonts w:ascii="Avenir Next LT Pro" w:hAnsi="Avenir Next LT Pro" w:cs="Arial"/>
        </w:rPr>
        <w:br/>
        <w:t xml:space="preserve">indirizzo ……………………, n. …………, CAP ……………….., </w:t>
      </w:r>
      <w:r w:rsidRPr="00210F00">
        <w:rPr>
          <w:rFonts w:ascii="Avenir Next LT Pro" w:hAnsi="Avenir Next LT Pro" w:cs="Arial"/>
        </w:rPr>
        <w:br/>
        <w:t>domicilio eletto per le comunicazioni: località …………………………,</w:t>
      </w:r>
      <w:r w:rsidRPr="00210F00">
        <w:rPr>
          <w:rFonts w:ascii="Avenir Next LT Pro" w:hAnsi="Avenir Next LT Pro" w:cs="Arial"/>
        </w:rPr>
        <w:br/>
        <w:t xml:space="preserve">via ……………………………, n. ………………..., CAP …..……………, </w:t>
      </w:r>
      <w:r w:rsidRPr="00210F00">
        <w:rPr>
          <w:rFonts w:ascii="Avenir Next LT Pro" w:hAnsi="Avenir Next LT Pro" w:cs="Arial"/>
        </w:rPr>
        <w:br/>
        <w:t>Camera di commercio di …………………………, iscritta con il numero Repertorio</w:t>
      </w:r>
      <w:r w:rsidRPr="00210F00">
        <w:rPr>
          <w:rFonts w:ascii="Avenir Next LT Pro" w:hAnsi="Avenir Next LT Pro" w:cs="Arial"/>
        </w:rPr>
        <w:br/>
        <w:t>economico amministrativo …………………, il ……………………,</w:t>
      </w:r>
      <w:r w:rsidRPr="00210F00">
        <w:rPr>
          <w:rFonts w:ascii="Avenir Next LT Pro" w:hAnsi="Avenir Next LT Pro" w:cs="Arial"/>
        </w:rPr>
        <w:br/>
        <w:t xml:space="preserve">C.F. …………………………, P. IVA …………………………, </w:t>
      </w:r>
      <w:r w:rsidRPr="00210F00">
        <w:rPr>
          <w:rFonts w:ascii="Avenir Next LT Pro" w:hAnsi="Avenir Next LT Pro" w:cs="Arial"/>
        </w:rPr>
        <w:br/>
        <w:t>n. tel. …………………., e-mail ……….……….…………., PEC .................................................., a cui inviare le comunicazioni da parte della stazione appaltante: ………………………..……………..., Codice cliente INAIL n. …………………………….., presso la sede di …………………………,</w:t>
      </w:r>
      <w:r w:rsidRPr="00210F00">
        <w:rPr>
          <w:rFonts w:ascii="Avenir Next LT Pro" w:hAnsi="Avenir Next LT Pro" w:cs="Arial"/>
        </w:rPr>
        <w:br/>
        <w:t>Matricola INPS (con dipendenti) n. ………………………, presso la sede di ……………..…………………</w:t>
      </w:r>
    </w:p>
    <w:p w14:paraId="17FE7675" w14:textId="44FBEE35" w:rsidR="00210F00" w:rsidRPr="00210F00" w:rsidRDefault="00210F00" w:rsidP="00210F00">
      <w:pPr>
        <w:pStyle w:val="Rientrocorpodeltesto21"/>
        <w:widowControl w:val="0"/>
        <w:ind w:left="720"/>
        <w:rPr>
          <w:rFonts w:ascii="Avenir Next LT Pro" w:hAnsi="Avenir Next LT Pro"/>
          <w:kern w:val="0"/>
          <w:sz w:val="20"/>
          <w:lang w:eastAsia="it-IT"/>
        </w:rPr>
      </w:pPr>
      <w:r w:rsidRPr="00210F00">
        <w:rPr>
          <w:rFonts w:ascii="Avenir Next LT Pro" w:hAnsi="Avenir Next LT Pro"/>
          <w:kern w:val="0"/>
          <w:sz w:val="20"/>
          <w:lang w:eastAsia="it-IT"/>
        </w:rPr>
        <w:t>Matricola INPS (senza dipendenti, posizione personale) n. ……………, presso la sede di ………</w:t>
      </w:r>
      <w:proofErr w:type="gramStart"/>
      <w:r w:rsidRPr="00210F00">
        <w:rPr>
          <w:rFonts w:ascii="Avenir Next LT Pro" w:hAnsi="Avenir Next LT Pro"/>
          <w:kern w:val="0"/>
          <w:sz w:val="20"/>
          <w:lang w:eastAsia="it-IT"/>
        </w:rPr>
        <w:t>…….</w:t>
      </w:r>
      <w:proofErr w:type="gramEnd"/>
      <w:r w:rsidRPr="00210F00">
        <w:rPr>
          <w:rFonts w:ascii="Avenir Next LT Pro" w:hAnsi="Avenir Next LT Pro"/>
          <w:kern w:val="0"/>
          <w:sz w:val="20"/>
          <w:lang w:eastAsia="it-IT"/>
        </w:rPr>
        <w:t>.…………………</w:t>
      </w:r>
      <w:r w:rsidR="001C41AE">
        <w:rPr>
          <w:rFonts w:ascii="Avenir Next LT Pro" w:hAnsi="Avenir Next LT Pro"/>
          <w:kern w:val="0"/>
          <w:sz w:val="20"/>
          <w:lang w:eastAsia="it-IT"/>
        </w:rPr>
        <w:t>AGENZIA DELLE ENTRATE territorialmente competente presso la sede di……………………………………………………………………………………………………………</w:t>
      </w:r>
    </w:p>
    <w:p w14:paraId="18131F61"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(N.B.: in caso di mancata iscrizione INPS, precisarne le ragioni con nota a parte da allegare alla presente, specificando anche il diverso fondo di iscrizione)</w:t>
      </w:r>
    </w:p>
    <w:p w14:paraId="30A77A8C"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Totale dipendenti ………………</w:t>
      </w:r>
    </w:p>
    <w:p w14:paraId="6FBAD777" w14:textId="3ECC990F"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 xml:space="preserve">Totale lavoratori per </w:t>
      </w:r>
      <w:r w:rsidR="00206302" w:rsidRPr="003F3395">
        <w:rPr>
          <w:rFonts w:ascii="Avenir Next LT Pro" w:hAnsi="Avenir Next LT Pro"/>
          <w:kern w:val="0"/>
          <w:sz w:val="20"/>
          <w:lang w:eastAsia="it-IT"/>
        </w:rPr>
        <w:t>il contratto</w:t>
      </w:r>
      <w:r w:rsidRPr="003F3395">
        <w:rPr>
          <w:rFonts w:ascii="Avenir Next LT Pro" w:hAnsi="Avenir Next LT Pro"/>
          <w:kern w:val="0"/>
          <w:sz w:val="20"/>
          <w:lang w:eastAsia="it-IT"/>
        </w:rPr>
        <w:t xml:space="preserve"> in oggetto ……………di cui dipendenti ……………</w:t>
      </w:r>
      <w:proofErr w:type="gramStart"/>
      <w:r w:rsidRPr="003F3395">
        <w:rPr>
          <w:rFonts w:ascii="Avenir Next LT Pro" w:hAnsi="Avenir Next LT Pro"/>
          <w:kern w:val="0"/>
          <w:sz w:val="20"/>
          <w:lang w:eastAsia="it-IT"/>
        </w:rPr>
        <w:t>…….</w:t>
      </w:r>
      <w:proofErr w:type="gramEnd"/>
      <w:r w:rsidRPr="003F3395">
        <w:rPr>
          <w:rFonts w:ascii="Avenir Next LT Pro" w:hAnsi="Avenir Next LT Pro"/>
          <w:kern w:val="0"/>
          <w:sz w:val="20"/>
          <w:lang w:eastAsia="it-IT"/>
        </w:rPr>
        <w:t>.</w:t>
      </w:r>
    </w:p>
    <w:p w14:paraId="73457B95" w14:textId="661932B3" w:rsidR="0034112A" w:rsidRDefault="0034112A" w:rsidP="00210F00">
      <w:pPr>
        <w:pStyle w:val="Paragrafoelenco"/>
        <w:spacing w:before="120"/>
        <w:jc w:val="both"/>
        <w:rPr>
          <w:rFonts w:ascii="Avenir Next LT Pro" w:hAnsi="Avenir Next LT Pro" w:cstheme="minorHAnsi"/>
        </w:rPr>
      </w:pPr>
      <w:r w:rsidRPr="0034112A">
        <w:rPr>
          <w:rFonts w:ascii="Avenir Next LT Pro" w:hAnsi="Avenir Next LT Pro" w:cstheme="minorHAnsi"/>
        </w:rPr>
        <w:t>(</w:t>
      </w:r>
      <w:r w:rsidRPr="00210F00">
        <w:rPr>
          <w:rFonts w:ascii="Avenir Next LT Pro" w:hAnsi="Avenir Next LT Pro" w:cstheme="minorHAnsi"/>
          <w:b/>
          <w:bCs/>
        </w:rPr>
        <w:t>allegare certificato di iscrizione alla Camera di Commercio con dicitura di assenza di procedure concorsuali)</w:t>
      </w:r>
      <w:r w:rsidRPr="0034112A">
        <w:rPr>
          <w:rFonts w:ascii="Avenir Next LT Pro" w:hAnsi="Avenir Next LT Pro" w:cstheme="minorHAnsi"/>
        </w:rPr>
        <w:t>;</w:t>
      </w:r>
    </w:p>
    <w:p w14:paraId="0FD0EA28" w14:textId="77777777" w:rsidR="005F3C19" w:rsidRPr="00B82FE7" w:rsidRDefault="005F3C19" w:rsidP="005F3C19">
      <w:pPr>
        <w:ind w:left="709"/>
        <w:rPr>
          <w:rFonts w:ascii="Avenir Next LT Pro" w:hAnsi="Avenir Next LT Pro" w:cs="Arial"/>
        </w:rPr>
      </w:pPr>
      <w:r w:rsidRPr="00B82FE7">
        <w:rPr>
          <w:rFonts w:ascii="Avenir Next LT Pro" w:hAnsi="Avenir Next LT Pro" w:cs="Arial"/>
        </w:rPr>
        <w:t xml:space="preserve">b) </w:t>
      </w:r>
      <w:r w:rsidRPr="00B82FE7">
        <w:rPr>
          <w:rFonts w:ascii="Avenir Next LT Pro" w:hAnsi="Avenir Next LT Pro" w:cs="Arial"/>
        </w:rPr>
        <w:sym w:font="Wingdings" w:char="F071"/>
      </w:r>
      <w:r w:rsidRPr="00B82FE7">
        <w:rPr>
          <w:rFonts w:ascii="Avenir Next LT Pro" w:hAnsi="Avenir Next LT Pro" w:cs="Arial"/>
        </w:rPr>
        <w:t xml:space="preserve"> di applicare ai propri dipendenti il seguente Contratto nazionale (CCNL): ………………;</w:t>
      </w:r>
    </w:p>
    <w:p w14:paraId="5CB3B62E" w14:textId="77777777" w:rsidR="005F3C19" w:rsidRPr="00B82FE7" w:rsidRDefault="005F3C19" w:rsidP="005F3C19">
      <w:pPr>
        <w:ind w:left="567" w:firstLine="142"/>
        <w:rPr>
          <w:rFonts w:ascii="Avenir Next LT Pro" w:hAnsi="Avenir Next LT Pro" w:cs="Arial"/>
          <w:i/>
          <w:iCs/>
        </w:rPr>
      </w:pPr>
      <w:r w:rsidRPr="00B82FE7">
        <w:rPr>
          <w:rFonts w:ascii="Avenir Next LT Pro" w:hAnsi="Avenir Next LT Pro" w:cs="Arial"/>
          <w:i/>
          <w:iCs/>
        </w:rPr>
        <w:t>oppure</w:t>
      </w:r>
    </w:p>
    <w:p w14:paraId="7560DEA5" w14:textId="77777777" w:rsidR="005F3C19" w:rsidRPr="00B82FE7" w:rsidRDefault="005F3C19" w:rsidP="005F3C19">
      <w:pPr>
        <w:ind w:left="709"/>
        <w:rPr>
          <w:rFonts w:ascii="Avenir Next LT Pro" w:hAnsi="Avenir Next LT Pro" w:cs="Arial"/>
        </w:rPr>
      </w:pPr>
      <w:r w:rsidRPr="00B82FE7">
        <w:rPr>
          <w:rFonts w:ascii="Avenir Next LT Pro" w:hAnsi="Avenir Next LT Pro" w:cs="Arial"/>
        </w:rPr>
        <w:t xml:space="preserve">b) </w:t>
      </w:r>
      <w:r w:rsidRPr="00B82FE7">
        <w:rPr>
          <w:rFonts w:ascii="Avenir Next LT Pro" w:hAnsi="Avenir Next LT Pro" w:cs="Arial"/>
        </w:rPr>
        <w:sym w:font="Wingdings" w:char="F071"/>
      </w:r>
      <w:r w:rsidRPr="00B82FE7">
        <w:rPr>
          <w:rFonts w:ascii="Avenir Next LT Pro" w:hAnsi="Avenir Next LT Pro" w:cs="Arial"/>
        </w:rPr>
        <w:t xml:space="preserve"> che il Contratto nazionale applicato ai propri dipendenti è il seguente: ………</w:t>
      </w:r>
      <w:proofErr w:type="gramStart"/>
      <w:r w:rsidRPr="00B82FE7">
        <w:rPr>
          <w:rFonts w:ascii="Avenir Next LT Pro" w:hAnsi="Avenir Next LT Pro" w:cs="Arial"/>
        </w:rPr>
        <w:t>…….</w:t>
      </w:r>
      <w:proofErr w:type="gramEnd"/>
      <w:r w:rsidRPr="00B82FE7">
        <w:rPr>
          <w:rFonts w:ascii="Avenir Next LT Pro" w:hAnsi="Avenir Next LT Pro" w:cs="Arial"/>
        </w:rPr>
        <w:t>. e che lo stesso, in quanto equivalente, assicura le medesime tutele economiche e normative ai lavoratori di quello indicato dalla stazione appaltante, esprimendosi sin da ora la disponibilità ad ogni verifica in tal senso, secondo quanto stabilito dal d.lgs. 36/2023;</w:t>
      </w:r>
    </w:p>
    <w:p w14:paraId="31F60481" w14:textId="77777777" w:rsidR="005F3C19" w:rsidRPr="00B82FE7" w:rsidRDefault="005F3C19" w:rsidP="005F3C19">
      <w:pPr>
        <w:ind w:left="709"/>
        <w:rPr>
          <w:rFonts w:ascii="Avenir Next LT Pro" w:hAnsi="Avenir Next LT Pro" w:cs="Arial"/>
        </w:rPr>
      </w:pPr>
      <w:r w:rsidRPr="00B82FE7">
        <w:rPr>
          <w:rFonts w:ascii="Avenir Next LT Pro" w:hAnsi="Avenir Next LT Pro" w:cs="Arial"/>
        </w:rPr>
        <w:t>c) di essere consapevole, ai sensi dell’art. 52 del d.lgs. 36/2023, che:</w:t>
      </w:r>
    </w:p>
    <w:p w14:paraId="46178AE0" w14:textId="77777777" w:rsidR="005F3C19" w:rsidRPr="00B82FE7" w:rsidRDefault="005F3C19" w:rsidP="005F3C19">
      <w:pPr>
        <w:ind w:left="709"/>
        <w:jc w:val="both"/>
        <w:rPr>
          <w:rFonts w:ascii="Avenir Next LT Pro" w:hAnsi="Avenir Next LT Pro" w:cs="Arial"/>
        </w:rPr>
      </w:pPr>
      <w:r w:rsidRPr="00B82FE7">
        <w:rPr>
          <w:rFonts w:ascii="Avenir Next LT Pro" w:hAnsi="Avenir Next LT Pro" w:cs="Arial"/>
        </w:rPr>
        <w:t xml:space="preserve">nelle procedure di affidamento di cui all’art. 50, comma 1, lettere a) e b), di importo inferiore a 40.000 euro, gli operatori economici attestano con dichiarazione sostitutiva di atto di notorietà il possesso dei requisiti di partecipazione e di qualificazione richiesti e che la stazione appaltante </w:t>
      </w:r>
      <w:r w:rsidRPr="00B82FE7">
        <w:rPr>
          <w:rFonts w:ascii="Avenir Next LT Pro" w:hAnsi="Avenir Next LT Pro" w:cs="Arial"/>
        </w:rPr>
        <w:lastRenderedPageBreak/>
        <w:t>verifica le dichiarazioni, anche previo sorteggio di un campione individuato con modalità predeterminate ogni anno;</w:t>
      </w:r>
    </w:p>
    <w:p w14:paraId="10378E31" w14:textId="77777777" w:rsidR="005F3C19" w:rsidRPr="00B82FE7" w:rsidRDefault="005F3C19" w:rsidP="005F3C19">
      <w:pPr>
        <w:ind w:left="709"/>
        <w:rPr>
          <w:rFonts w:ascii="Avenir Next LT Pro" w:hAnsi="Avenir Next LT Pro" w:cs="Arial"/>
        </w:rPr>
      </w:pPr>
      <w:r w:rsidRPr="00B82FE7">
        <w:rPr>
          <w:rFonts w:ascii="Avenir Next LT Pro" w:hAnsi="Avenir Next LT Pro" w:cs="Arial"/>
        </w:rPr>
        <w:t>qualora,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13AA2578" w14:textId="29EC66A3" w:rsidR="0034112A" w:rsidRPr="00553648" w:rsidRDefault="0034112A" w:rsidP="00210F00">
      <w:pPr>
        <w:ind w:left="284"/>
        <w:jc w:val="both"/>
        <w:rPr>
          <w:rFonts w:ascii="Arial" w:hAnsi="Arial" w:cs="Arial"/>
        </w:rPr>
      </w:pPr>
    </w:p>
    <w:p w14:paraId="016C3A60" w14:textId="77777777" w:rsidR="0034112A" w:rsidRPr="00553648" w:rsidRDefault="0034112A" w:rsidP="0034112A">
      <w:pPr>
        <w:pStyle w:val="Rientrocorpodeltesto21"/>
        <w:widowControl w:val="0"/>
        <w:rPr>
          <w:kern w:val="0"/>
          <w:sz w:val="22"/>
          <w:szCs w:val="22"/>
        </w:rPr>
      </w:pPr>
    </w:p>
    <w:p w14:paraId="300816D2" w14:textId="77777777" w:rsidR="0034112A" w:rsidRPr="00206302" w:rsidRDefault="0034112A" w:rsidP="0034112A">
      <w:pPr>
        <w:rPr>
          <w:rFonts w:ascii="Avenir Next LT Pro" w:hAnsi="Avenir Next LT Pro" w:cs="Arial"/>
        </w:rPr>
      </w:pPr>
      <w:r w:rsidRPr="00553648">
        <w:rPr>
          <w:rFonts w:ascii="Arial" w:hAnsi="Arial" w:cs="Arial"/>
        </w:rPr>
        <w:t>(</w:t>
      </w:r>
      <w:r w:rsidRPr="00206302">
        <w:rPr>
          <w:rFonts w:ascii="Avenir Next LT Pro" w:hAnsi="Avenir Next LT Pro" w:cs="Arial"/>
          <w:i/>
        </w:rPr>
        <w:t>Se impresa individuale,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1E024219" w14:textId="77777777" w:rsidTr="007F34DB">
        <w:tc>
          <w:tcPr>
            <w:tcW w:w="4814" w:type="dxa"/>
            <w:gridSpan w:val="2"/>
            <w:shd w:val="clear" w:color="auto" w:fill="auto"/>
          </w:tcPr>
          <w:p w14:paraId="416034A1"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Ditta individuale</w:t>
            </w:r>
          </w:p>
        </w:tc>
        <w:tc>
          <w:tcPr>
            <w:tcW w:w="4814" w:type="dxa"/>
            <w:gridSpan w:val="2"/>
            <w:shd w:val="clear" w:color="auto" w:fill="auto"/>
          </w:tcPr>
          <w:p w14:paraId="22CFEEA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5DA38C49" w14:textId="77777777" w:rsidTr="007F34DB">
        <w:tc>
          <w:tcPr>
            <w:tcW w:w="9628" w:type="dxa"/>
            <w:gridSpan w:val="4"/>
            <w:shd w:val="clear" w:color="auto" w:fill="auto"/>
          </w:tcPr>
          <w:p w14:paraId="57AE87F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titolare e il direttore tecnico sono i seguenti:</w:t>
            </w:r>
          </w:p>
        </w:tc>
      </w:tr>
      <w:tr w:rsidR="0034112A" w:rsidRPr="00206302" w14:paraId="3BF52126" w14:textId="77777777" w:rsidTr="007F34DB">
        <w:trPr>
          <w:trHeight w:val="562"/>
        </w:trPr>
        <w:tc>
          <w:tcPr>
            <w:tcW w:w="4814" w:type="dxa"/>
            <w:gridSpan w:val="2"/>
            <w:shd w:val="clear" w:color="auto" w:fill="auto"/>
          </w:tcPr>
          <w:p w14:paraId="6649C02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365CBC9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1EBC618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1D8ACEBD" w14:textId="77777777" w:rsidTr="007F34DB">
        <w:trPr>
          <w:trHeight w:val="542"/>
        </w:trPr>
        <w:tc>
          <w:tcPr>
            <w:tcW w:w="2407" w:type="dxa"/>
            <w:shd w:val="clear" w:color="auto" w:fill="auto"/>
          </w:tcPr>
          <w:p w14:paraId="46058ABE" w14:textId="77777777" w:rsidR="0034112A" w:rsidRPr="00206302" w:rsidRDefault="0034112A" w:rsidP="007F34DB">
            <w:pPr>
              <w:rPr>
                <w:rFonts w:ascii="Avenir Next LT Pro" w:hAnsi="Avenir Next LT Pro" w:cs="Arial"/>
              </w:rPr>
            </w:pPr>
          </w:p>
        </w:tc>
        <w:tc>
          <w:tcPr>
            <w:tcW w:w="2407" w:type="dxa"/>
            <w:shd w:val="clear" w:color="auto" w:fill="auto"/>
          </w:tcPr>
          <w:p w14:paraId="5DA86FFE" w14:textId="77777777" w:rsidR="0034112A" w:rsidRPr="00206302" w:rsidRDefault="0034112A" w:rsidP="007F34DB">
            <w:pPr>
              <w:rPr>
                <w:rFonts w:ascii="Avenir Next LT Pro" w:hAnsi="Avenir Next LT Pro" w:cs="Arial"/>
              </w:rPr>
            </w:pPr>
          </w:p>
        </w:tc>
        <w:tc>
          <w:tcPr>
            <w:tcW w:w="2407" w:type="dxa"/>
            <w:shd w:val="clear" w:color="auto" w:fill="auto"/>
          </w:tcPr>
          <w:p w14:paraId="21DD3C5E" w14:textId="77777777" w:rsidR="0034112A" w:rsidRPr="00206302" w:rsidRDefault="0034112A" w:rsidP="007F34DB">
            <w:pPr>
              <w:rPr>
                <w:rFonts w:ascii="Avenir Next LT Pro" w:hAnsi="Avenir Next LT Pro" w:cs="Arial"/>
              </w:rPr>
            </w:pPr>
          </w:p>
        </w:tc>
        <w:tc>
          <w:tcPr>
            <w:tcW w:w="2407" w:type="dxa"/>
            <w:shd w:val="clear" w:color="auto" w:fill="auto"/>
          </w:tcPr>
          <w:p w14:paraId="3F61948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Titolare</w:t>
            </w:r>
          </w:p>
        </w:tc>
      </w:tr>
      <w:tr w:rsidR="0034112A" w:rsidRPr="00206302" w14:paraId="1A1EAC51" w14:textId="77777777" w:rsidTr="007F34DB">
        <w:trPr>
          <w:trHeight w:val="563"/>
        </w:trPr>
        <w:tc>
          <w:tcPr>
            <w:tcW w:w="2407" w:type="dxa"/>
            <w:shd w:val="clear" w:color="auto" w:fill="auto"/>
          </w:tcPr>
          <w:p w14:paraId="7129F323" w14:textId="77777777" w:rsidR="0034112A" w:rsidRPr="00206302" w:rsidRDefault="0034112A" w:rsidP="007F34DB">
            <w:pPr>
              <w:rPr>
                <w:rFonts w:ascii="Avenir Next LT Pro" w:hAnsi="Avenir Next LT Pro" w:cs="Arial"/>
              </w:rPr>
            </w:pPr>
          </w:p>
        </w:tc>
        <w:tc>
          <w:tcPr>
            <w:tcW w:w="2407" w:type="dxa"/>
            <w:shd w:val="clear" w:color="auto" w:fill="auto"/>
          </w:tcPr>
          <w:p w14:paraId="716174AE" w14:textId="77777777" w:rsidR="0034112A" w:rsidRPr="00206302" w:rsidRDefault="0034112A" w:rsidP="007F34DB">
            <w:pPr>
              <w:rPr>
                <w:rFonts w:ascii="Avenir Next LT Pro" w:hAnsi="Avenir Next LT Pro" w:cs="Arial"/>
              </w:rPr>
            </w:pPr>
          </w:p>
        </w:tc>
        <w:tc>
          <w:tcPr>
            <w:tcW w:w="2407" w:type="dxa"/>
            <w:shd w:val="clear" w:color="auto" w:fill="auto"/>
          </w:tcPr>
          <w:p w14:paraId="42C637DD" w14:textId="77777777" w:rsidR="0034112A" w:rsidRPr="00206302" w:rsidRDefault="0034112A" w:rsidP="007F34DB">
            <w:pPr>
              <w:rPr>
                <w:rFonts w:ascii="Avenir Next LT Pro" w:hAnsi="Avenir Next LT Pro" w:cs="Arial"/>
              </w:rPr>
            </w:pPr>
          </w:p>
        </w:tc>
        <w:tc>
          <w:tcPr>
            <w:tcW w:w="2407" w:type="dxa"/>
            <w:shd w:val="clear" w:color="auto" w:fill="auto"/>
          </w:tcPr>
          <w:p w14:paraId="4959EE7A"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25C56BC8" w14:textId="77777777" w:rsidR="0034112A" w:rsidRPr="00206302" w:rsidRDefault="0034112A" w:rsidP="0034112A">
      <w:pPr>
        <w:rPr>
          <w:rFonts w:ascii="Avenir Next LT Pro" w:hAnsi="Avenir Next LT Pro" w:cs="Arial"/>
        </w:rPr>
      </w:pPr>
    </w:p>
    <w:p w14:paraId="21C48EA8"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nome collettivo,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6BBF3CCB" w14:textId="77777777" w:rsidTr="007F34DB">
        <w:tc>
          <w:tcPr>
            <w:tcW w:w="4814" w:type="dxa"/>
            <w:gridSpan w:val="2"/>
            <w:shd w:val="clear" w:color="auto" w:fill="auto"/>
          </w:tcPr>
          <w:p w14:paraId="0CA182F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Società in nome collettivo</w:t>
            </w:r>
          </w:p>
        </w:tc>
        <w:tc>
          <w:tcPr>
            <w:tcW w:w="4814" w:type="dxa"/>
            <w:gridSpan w:val="2"/>
            <w:shd w:val="clear" w:color="auto" w:fill="auto"/>
          </w:tcPr>
          <w:p w14:paraId="2B29556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460043B" w14:textId="77777777" w:rsidTr="007F34DB">
        <w:tc>
          <w:tcPr>
            <w:tcW w:w="9628" w:type="dxa"/>
            <w:gridSpan w:val="4"/>
            <w:shd w:val="clear" w:color="auto" w:fill="auto"/>
          </w:tcPr>
          <w:p w14:paraId="228C1DCD"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amministratore e il direttore tecnico sono i seguenti:</w:t>
            </w:r>
          </w:p>
        </w:tc>
      </w:tr>
      <w:tr w:rsidR="0034112A" w:rsidRPr="00206302" w14:paraId="42D1814A" w14:textId="77777777" w:rsidTr="007F34DB">
        <w:trPr>
          <w:trHeight w:val="562"/>
        </w:trPr>
        <w:tc>
          <w:tcPr>
            <w:tcW w:w="4814" w:type="dxa"/>
            <w:gridSpan w:val="2"/>
            <w:shd w:val="clear" w:color="auto" w:fill="auto"/>
          </w:tcPr>
          <w:p w14:paraId="228F459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6D6CA88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7C89857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6F5AB31E" w14:textId="77777777" w:rsidTr="007F34DB">
        <w:trPr>
          <w:trHeight w:val="542"/>
        </w:trPr>
        <w:tc>
          <w:tcPr>
            <w:tcW w:w="2407" w:type="dxa"/>
            <w:shd w:val="clear" w:color="auto" w:fill="auto"/>
          </w:tcPr>
          <w:p w14:paraId="7A59DF1A" w14:textId="77777777" w:rsidR="0034112A" w:rsidRPr="00206302" w:rsidRDefault="0034112A" w:rsidP="007F34DB">
            <w:pPr>
              <w:rPr>
                <w:rFonts w:ascii="Avenir Next LT Pro" w:hAnsi="Avenir Next LT Pro" w:cs="Arial"/>
              </w:rPr>
            </w:pPr>
          </w:p>
        </w:tc>
        <w:tc>
          <w:tcPr>
            <w:tcW w:w="2407" w:type="dxa"/>
            <w:shd w:val="clear" w:color="auto" w:fill="auto"/>
          </w:tcPr>
          <w:p w14:paraId="64D0E5E0" w14:textId="77777777" w:rsidR="0034112A" w:rsidRPr="00206302" w:rsidRDefault="0034112A" w:rsidP="007F34DB">
            <w:pPr>
              <w:rPr>
                <w:rFonts w:ascii="Avenir Next LT Pro" w:hAnsi="Avenir Next LT Pro" w:cs="Arial"/>
              </w:rPr>
            </w:pPr>
          </w:p>
        </w:tc>
        <w:tc>
          <w:tcPr>
            <w:tcW w:w="2407" w:type="dxa"/>
            <w:shd w:val="clear" w:color="auto" w:fill="auto"/>
          </w:tcPr>
          <w:p w14:paraId="3D0F9EE9" w14:textId="77777777" w:rsidR="0034112A" w:rsidRPr="00206302" w:rsidRDefault="0034112A" w:rsidP="007F34DB">
            <w:pPr>
              <w:rPr>
                <w:rFonts w:ascii="Avenir Next LT Pro" w:hAnsi="Avenir Next LT Pro" w:cs="Arial"/>
              </w:rPr>
            </w:pPr>
          </w:p>
        </w:tc>
        <w:tc>
          <w:tcPr>
            <w:tcW w:w="2407" w:type="dxa"/>
            <w:shd w:val="clear" w:color="auto" w:fill="auto"/>
          </w:tcPr>
          <w:p w14:paraId="1B50370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262707E4" w14:textId="77777777" w:rsidTr="007F34DB">
        <w:trPr>
          <w:trHeight w:val="563"/>
        </w:trPr>
        <w:tc>
          <w:tcPr>
            <w:tcW w:w="2407" w:type="dxa"/>
            <w:shd w:val="clear" w:color="auto" w:fill="auto"/>
          </w:tcPr>
          <w:p w14:paraId="059687FA" w14:textId="77777777" w:rsidR="0034112A" w:rsidRPr="00206302" w:rsidRDefault="0034112A" w:rsidP="007F34DB">
            <w:pPr>
              <w:rPr>
                <w:rFonts w:ascii="Avenir Next LT Pro" w:hAnsi="Avenir Next LT Pro" w:cs="Arial"/>
              </w:rPr>
            </w:pPr>
          </w:p>
        </w:tc>
        <w:tc>
          <w:tcPr>
            <w:tcW w:w="2407" w:type="dxa"/>
            <w:shd w:val="clear" w:color="auto" w:fill="auto"/>
          </w:tcPr>
          <w:p w14:paraId="7AEB41E1" w14:textId="77777777" w:rsidR="0034112A" w:rsidRPr="00206302" w:rsidRDefault="0034112A" w:rsidP="007F34DB">
            <w:pPr>
              <w:rPr>
                <w:rFonts w:ascii="Avenir Next LT Pro" w:hAnsi="Avenir Next LT Pro" w:cs="Arial"/>
              </w:rPr>
            </w:pPr>
          </w:p>
        </w:tc>
        <w:tc>
          <w:tcPr>
            <w:tcW w:w="2407" w:type="dxa"/>
            <w:shd w:val="clear" w:color="auto" w:fill="auto"/>
          </w:tcPr>
          <w:p w14:paraId="2E4B608E" w14:textId="77777777" w:rsidR="0034112A" w:rsidRPr="00206302" w:rsidRDefault="0034112A" w:rsidP="007F34DB">
            <w:pPr>
              <w:rPr>
                <w:rFonts w:ascii="Avenir Next LT Pro" w:hAnsi="Avenir Next LT Pro" w:cs="Arial"/>
              </w:rPr>
            </w:pPr>
          </w:p>
        </w:tc>
        <w:tc>
          <w:tcPr>
            <w:tcW w:w="2407" w:type="dxa"/>
            <w:shd w:val="clear" w:color="auto" w:fill="auto"/>
          </w:tcPr>
          <w:p w14:paraId="1CC3FF5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42668F84" w14:textId="77777777" w:rsidR="0034112A" w:rsidRPr="00206302" w:rsidRDefault="0034112A" w:rsidP="0034112A">
      <w:pPr>
        <w:rPr>
          <w:rFonts w:ascii="Avenir Next LT Pro" w:hAnsi="Avenir Next LT Pro" w:cs="Arial"/>
        </w:rPr>
      </w:pPr>
    </w:p>
    <w:p w14:paraId="739CA50C"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accomandita semplice,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F7E976F" w14:textId="77777777" w:rsidTr="007F34DB">
        <w:tc>
          <w:tcPr>
            <w:tcW w:w="4814" w:type="dxa"/>
            <w:gridSpan w:val="2"/>
            <w:shd w:val="clear" w:color="auto" w:fill="auto"/>
          </w:tcPr>
          <w:p w14:paraId="5B74C5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 xml:space="preserve">Forma giuridica: Società in accomandita semplice </w:t>
            </w:r>
          </w:p>
        </w:tc>
        <w:tc>
          <w:tcPr>
            <w:tcW w:w="4814" w:type="dxa"/>
            <w:gridSpan w:val="2"/>
            <w:shd w:val="clear" w:color="auto" w:fill="auto"/>
          </w:tcPr>
          <w:p w14:paraId="29C4019C"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718BCFD6" w14:textId="77777777" w:rsidTr="007F34DB">
        <w:tc>
          <w:tcPr>
            <w:tcW w:w="9628" w:type="dxa"/>
            <w:gridSpan w:val="4"/>
            <w:shd w:val="clear" w:color="auto" w:fill="auto"/>
          </w:tcPr>
          <w:p w14:paraId="16846E6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accomandatario e il direttore tecnico sono i seguenti:</w:t>
            </w:r>
          </w:p>
        </w:tc>
      </w:tr>
      <w:tr w:rsidR="0034112A" w:rsidRPr="00206302" w14:paraId="688AEDEC" w14:textId="77777777" w:rsidTr="007F34DB">
        <w:trPr>
          <w:trHeight w:val="562"/>
        </w:trPr>
        <w:tc>
          <w:tcPr>
            <w:tcW w:w="4814" w:type="dxa"/>
            <w:gridSpan w:val="2"/>
            <w:shd w:val="clear" w:color="auto" w:fill="auto"/>
          </w:tcPr>
          <w:p w14:paraId="1BB138F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78E2DE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32790A3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52A1E3C7" w14:textId="77777777" w:rsidTr="007F34DB">
        <w:trPr>
          <w:trHeight w:val="542"/>
        </w:trPr>
        <w:tc>
          <w:tcPr>
            <w:tcW w:w="2407" w:type="dxa"/>
            <w:shd w:val="clear" w:color="auto" w:fill="auto"/>
          </w:tcPr>
          <w:p w14:paraId="34D66B2D" w14:textId="77777777" w:rsidR="0034112A" w:rsidRPr="00206302" w:rsidRDefault="0034112A" w:rsidP="007F34DB">
            <w:pPr>
              <w:rPr>
                <w:rFonts w:ascii="Avenir Next LT Pro" w:hAnsi="Avenir Next LT Pro" w:cs="Arial"/>
              </w:rPr>
            </w:pPr>
          </w:p>
        </w:tc>
        <w:tc>
          <w:tcPr>
            <w:tcW w:w="2407" w:type="dxa"/>
            <w:shd w:val="clear" w:color="auto" w:fill="auto"/>
          </w:tcPr>
          <w:p w14:paraId="20DA5B2A" w14:textId="77777777" w:rsidR="0034112A" w:rsidRPr="00206302" w:rsidRDefault="0034112A" w:rsidP="007F34DB">
            <w:pPr>
              <w:rPr>
                <w:rFonts w:ascii="Avenir Next LT Pro" w:hAnsi="Avenir Next LT Pro" w:cs="Arial"/>
              </w:rPr>
            </w:pPr>
          </w:p>
        </w:tc>
        <w:tc>
          <w:tcPr>
            <w:tcW w:w="2407" w:type="dxa"/>
            <w:shd w:val="clear" w:color="auto" w:fill="auto"/>
          </w:tcPr>
          <w:p w14:paraId="73E82E79" w14:textId="77777777" w:rsidR="0034112A" w:rsidRPr="00206302" w:rsidRDefault="0034112A" w:rsidP="007F34DB">
            <w:pPr>
              <w:rPr>
                <w:rFonts w:ascii="Avenir Next LT Pro" w:hAnsi="Avenir Next LT Pro" w:cs="Arial"/>
              </w:rPr>
            </w:pPr>
          </w:p>
        </w:tc>
        <w:tc>
          <w:tcPr>
            <w:tcW w:w="2407" w:type="dxa"/>
            <w:shd w:val="clear" w:color="auto" w:fill="auto"/>
          </w:tcPr>
          <w:p w14:paraId="2D4BDE7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5C5EC421" w14:textId="77777777" w:rsidTr="007F34DB">
        <w:trPr>
          <w:trHeight w:val="563"/>
        </w:trPr>
        <w:tc>
          <w:tcPr>
            <w:tcW w:w="2407" w:type="dxa"/>
            <w:shd w:val="clear" w:color="auto" w:fill="auto"/>
          </w:tcPr>
          <w:p w14:paraId="27AC28C1" w14:textId="77777777" w:rsidR="0034112A" w:rsidRPr="00206302" w:rsidRDefault="0034112A" w:rsidP="007F34DB">
            <w:pPr>
              <w:rPr>
                <w:rFonts w:ascii="Avenir Next LT Pro" w:hAnsi="Avenir Next LT Pro" w:cs="Arial"/>
              </w:rPr>
            </w:pPr>
          </w:p>
        </w:tc>
        <w:tc>
          <w:tcPr>
            <w:tcW w:w="2407" w:type="dxa"/>
            <w:shd w:val="clear" w:color="auto" w:fill="auto"/>
          </w:tcPr>
          <w:p w14:paraId="12A43754" w14:textId="77777777" w:rsidR="0034112A" w:rsidRPr="00206302" w:rsidRDefault="0034112A" w:rsidP="007F34DB">
            <w:pPr>
              <w:rPr>
                <w:rFonts w:ascii="Avenir Next LT Pro" w:hAnsi="Avenir Next LT Pro" w:cs="Arial"/>
              </w:rPr>
            </w:pPr>
          </w:p>
        </w:tc>
        <w:tc>
          <w:tcPr>
            <w:tcW w:w="2407" w:type="dxa"/>
            <w:shd w:val="clear" w:color="auto" w:fill="auto"/>
          </w:tcPr>
          <w:p w14:paraId="40EB425F" w14:textId="77777777" w:rsidR="0034112A" w:rsidRPr="00206302" w:rsidRDefault="0034112A" w:rsidP="007F34DB">
            <w:pPr>
              <w:rPr>
                <w:rFonts w:ascii="Avenir Next LT Pro" w:hAnsi="Avenir Next LT Pro" w:cs="Arial"/>
              </w:rPr>
            </w:pPr>
          </w:p>
        </w:tc>
        <w:tc>
          <w:tcPr>
            <w:tcW w:w="2407" w:type="dxa"/>
            <w:shd w:val="clear" w:color="auto" w:fill="auto"/>
          </w:tcPr>
          <w:p w14:paraId="1C5DFA79"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3A970D77" w14:textId="77777777" w:rsidR="0034112A" w:rsidRPr="00206302" w:rsidRDefault="0034112A" w:rsidP="0034112A">
      <w:pPr>
        <w:rPr>
          <w:rFonts w:ascii="Avenir Next LT Pro" w:hAnsi="Avenir Next LT Pro" w:cs="Arial"/>
        </w:rPr>
      </w:pPr>
    </w:p>
    <w:p w14:paraId="4FEC6226" w14:textId="77777777" w:rsidR="0034112A" w:rsidRPr="00206302" w:rsidRDefault="0034112A" w:rsidP="0034112A">
      <w:pPr>
        <w:rPr>
          <w:rFonts w:ascii="Avenir Next LT Pro" w:hAnsi="Avenir Next LT Pro" w:cs="Arial"/>
        </w:rPr>
      </w:pPr>
    </w:p>
    <w:p w14:paraId="3A7E366E"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di capitali e consorzi,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2DD20D3E" w14:textId="77777777" w:rsidTr="007F34DB">
        <w:tc>
          <w:tcPr>
            <w:tcW w:w="4814" w:type="dxa"/>
            <w:gridSpan w:val="2"/>
            <w:shd w:val="clear" w:color="auto" w:fill="auto"/>
          </w:tcPr>
          <w:p w14:paraId="16FADFA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w:t>
            </w:r>
            <w:proofErr w:type="gramStart"/>
            <w:r w:rsidRPr="00206302">
              <w:rPr>
                <w:rFonts w:ascii="Avenir Next LT Pro" w:hAnsi="Avenir Next LT Pro" w:cs="Arial"/>
                <w:b/>
                <w:bCs/>
              </w:rPr>
              <w:t>…….</w:t>
            </w:r>
            <w:proofErr w:type="gramEnd"/>
            <w:r w:rsidRPr="00206302">
              <w:rPr>
                <w:rFonts w:ascii="Avenir Next LT Pro" w:hAnsi="Avenir Next LT Pro" w:cs="Arial"/>
                <w:b/>
                <w:bCs/>
              </w:rPr>
              <w:t>.</w:t>
            </w:r>
          </w:p>
        </w:tc>
        <w:tc>
          <w:tcPr>
            <w:tcW w:w="4814" w:type="dxa"/>
            <w:gridSpan w:val="2"/>
            <w:shd w:val="clear" w:color="auto" w:fill="auto"/>
          </w:tcPr>
          <w:p w14:paraId="316293E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C6A85CC" w14:textId="77777777" w:rsidTr="007F34DB">
        <w:tc>
          <w:tcPr>
            <w:tcW w:w="9628" w:type="dxa"/>
            <w:gridSpan w:val="4"/>
            <w:shd w:val="clear" w:color="auto" w:fill="auto"/>
          </w:tcPr>
          <w:p w14:paraId="6E52E00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Durata della società:</w:t>
            </w:r>
          </w:p>
        </w:tc>
      </w:tr>
      <w:tr w:rsidR="0034112A" w:rsidRPr="00206302" w14:paraId="01243D89" w14:textId="77777777" w:rsidTr="007F34DB">
        <w:tc>
          <w:tcPr>
            <w:tcW w:w="9628" w:type="dxa"/>
            <w:gridSpan w:val="4"/>
            <w:shd w:val="clear" w:color="auto" w:fill="auto"/>
          </w:tcPr>
          <w:p w14:paraId="1D9BE81C" w14:textId="77777777" w:rsidR="0034112A" w:rsidRPr="00206302" w:rsidRDefault="0034112A" w:rsidP="007F34DB">
            <w:pPr>
              <w:jc w:val="both"/>
              <w:rPr>
                <w:rFonts w:ascii="Avenir Next LT Pro" w:hAnsi="Avenir Next LT Pro" w:cs="Arial"/>
                <w:b/>
                <w:bCs/>
              </w:rPr>
            </w:pPr>
            <w:r w:rsidRPr="00206302">
              <w:rPr>
                <w:rFonts w:ascii="Avenir Next LT Pro" w:hAnsi="Avenir Next LT Pro" w:cs="Arial"/>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rsidR="0034112A" w:rsidRPr="00206302" w14:paraId="33E583AA" w14:textId="77777777" w:rsidTr="007F34DB">
        <w:trPr>
          <w:trHeight w:val="562"/>
        </w:trPr>
        <w:tc>
          <w:tcPr>
            <w:tcW w:w="4814" w:type="dxa"/>
            <w:gridSpan w:val="2"/>
            <w:shd w:val="clear" w:color="auto" w:fill="auto"/>
          </w:tcPr>
          <w:p w14:paraId="66596F8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lastRenderedPageBreak/>
              <w:t>Cognome e nome</w:t>
            </w:r>
          </w:p>
        </w:tc>
        <w:tc>
          <w:tcPr>
            <w:tcW w:w="2407" w:type="dxa"/>
            <w:shd w:val="clear" w:color="auto" w:fill="auto"/>
          </w:tcPr>
          <w:p w14:paraId="1019A309"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4290464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21F15B27" w14:textId="77777777" w:rsidTr="007F34DB">
        <w:trPr>
          <w:trHeight w:val="542"/>
        </w:trPr>
        <w:tc>
          <w:tcPr>
            <w:tcW w:w="2407" w:type="dxa"/>
            <w:shd w:val="clear" w:color="auto" w:fill="auto"/>
          </w:tcPr>
          <w:p w14:paraId="06F8D120" w14:textId="77777777" w:rsidR="0034112A" w:rsidRPr="00206302" w:rsidRDefault="0034112A" w:rsidP="007F34DB">
            <w:pPr>
              <w:rPr>
                <w:rFonts w:ascii="Avenir Next LT Pro" w:hAnsi="Avenir Next LT Pro" w:cs="Arial"/>
              </w:rPr>
            </w:pPr>
          </w:p>
        </w:tc>
        <w:tc>
          <w:tcPr>
            <w:tcW w:w="2407" w:type="dxa"/>
            <w:shd w:val="clear" w:color="auto" w:fill="auto"/>
          </w:tcPr>
          <w:p w14:paraId="127B6D3A" w14:textId="77777777" w:rsidR="0034112A" w:rsidRPr="00206302" w:rsidRDefault="0034112A" w:rsidP="007F34DB">
            <w:pPr>
              <w:rPr>
                <w:rFonts w:ascii="Avenir Next LT Pro" w:hAnsi="Avenir Next LT Pro" w:cs="Arial"/>
              </w:rPr>
            </w:pPr>
          </w:p>
        </w:tc>
        <w:tc>
          <w:tcPr>
            <w:tcW w:w="2407" w:type="dxa"/>
            <w:shd w:val="clear" w:color="auto" w:fill="auto"/>
          </w:tcPr>
          <w:p w14:paraId="241A112E" w14:textId="77777777" w:rsidR="0034112A" w:rsidRPr="00206302" w:rsidRDefault="0034112A" w:rsidP="007F34DB">
            <w:pPr>
              <w:rPr>
                <w:rFonts w:ascii="Avenir Next LT Pro" w:hAnsi="Avenir Next LT Pro" w:cs="Arial"/>
              </w:rPr>
            </w:pPr>
          </w:p>
        </w:tc>
        <w:tc>
          <w:tcPr>
            <w:tcW w:w="2407" w:type="dxa"/>
            <w:shd w:val="clear" w:color="auto" w:fill="auto"/>
          </w:tcPr>
          <w:p w14:paraId="1711D3A7" w14:textId="77777777" w:rsidR="0034112A" w:rsidRPr="00206302" w:rsidRDefault="0034112A" w:rsidP="007F34DB">
            <w:pPr>
              <w:jc w:val="center"/>
              <w:rPr>
                <w:rFonts w:ascii="Avenir Next LT Pro" w:hAnsi="Avenir Next LT Pro" w:cs="Arial"/>
              </w:rPr>
            </w:pPr>
          </w:p>
        </w:tc>
      </w:tr>
      <w:tr w:rsidR="0034112A" w:rsidRPr="00553648" w14:paraId="595B27BE" w14:textId="77777777" w:rsidTr="007F34DB">
        <w:trPr>
          <w:trHeight w:val="563"/>
        </w:trPr>
        <w:tc>
          <w:tcPr>
            <w:tcW w:w="2407" w:type="dxa"/>
            <w:shd w:val="clear" w:color="auto" w:fill="auto"/>
          </w:tcPr>
          <w:p w14:paraId="4342A476" w14:textId="77777777" w:rsidR="0034112A" w:rsidRPr="00553648" w:rsidRDefault="0034112A" w:rsidP="007F34DB">
            <w:pPr>
              <w:rPr>
                <w:rFonts w:ascii="Arial" w:hAnsi="Arial" w:cs="Arial"/>
              </w:rPr>
            </w:pPr>
          </w:p>
        </w:tc>
        <w:tc>
          <w:tcPr>
            <w:tcW w:w="2407" w:type="dxa"/>
            <w:shd w:val="clear" w:color="auto" w:fill="auto"/>
          </w:tcPr>
          <w:p w14:paraId="6EAC0CAB" w14:textId="77777777" w:rsidR="0034112A" w:rsidRPr="00553648" w:rsidRDefault="0034112A" w:rsidP="007F34DB">
            <w:pPr>
              <w:rPr>
                <w:rFonts w:ascii="Arial" w:hAnsi="Arial" w:cs="Arial"/>
              </w:rPr>
            </w:pPr>
          </w:p>
        </w:tc>
        <w:tc>
          <w:tcPr>
            <w:tcW w:w="2407" w:type="dxa"/>
            <w:shd w:val="clear" w:color="auto" w:fill="auto"/>
          </w:tcPr>
          <w:p w14:paraId="596EF91A" w14:textId="77777777" w:rsidR="0034112A" w:rsidRPr="00553648" w:rsidRDefault="0034112A" w:rsidP="007F34DB">
            <w:pPr>
              <w:rPr>
                <w:rFonts w:ascii="Arial" w:hAnsi="Arial" w:cs="Arial"/>
              </w:rPr>
            </w:pPr>
          </w:p>
        </w:tc>
        <w:tc>
          <w:tcPr>
            <w:tcW w:w="2407" w:type="dxa"/>
            <w:shd w:val="clear" w:color="auto" w:fill="auto"/>
          </w:tcPr>
          <w:p w14:paraId="11573363" w14:textId="77777777" w:rsidR="0034112A" w:rsidRPr="00553648" w:rsidRDefault="0034112A" w:rsidP="007F34DB">
            <w:pPr>
              <w:jc w:val="center"/>
              <w:rPr>
                <w:rFonts w:ascii="Arial" w:hAnsi="Arial" w:cs="Arial"/>
              </w:rPr>
            </w:pPr>
          </w:p>
        </w:tc>
      </w:tr>
      <w:tr w:rsidR="00206302" w:rsidRPr="00206302" w14:paraId="75F84B43"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17A63526"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E51B81D"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0110B0E"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8E1B562" w14:textId="77777777" w:rsidR="00206302" w:rsidRPr="00206302" w:rsidRDefault="00206302" w:rsidP="007F34DB">
            <w:pPr>
              <w:jc w:val="center"/>
              <w:rPr>
                <w:rFonts w:ascii="Arial" w:hAnsi="Arial" w:cs="Arial"/>
              </w:rPr>
            </w:pPr>
          </w:p>
        </w:tc>
      </w:tr>
      <w:tr w:rsidR="00206302" w:rsidRPr="00553648" w14:paraId="0ABC28F4"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16C4EF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31D21EE"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FAB9202"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40D3BCF" w14:textId="77777777" w:rsidR="00206302" w:rsidRPr="00553648" w:rsidRDefault="00206302" w:rsidP="007F34DB">
            <w:pPr>
              <w:jc w:val="center"/>
              <w:rPr>
                <w:rFonts w:ascii="Arial" w:hAnsi="Arial" w:cs="Arial"/>
              </w:rPr>
            </w:pPr>
          </w:p>
        </w:tc>
      </w:tr>
      <w:tr w:rsidR="00206302" w:rsidRPr="00206302" w14:paraId="0A9FE13B"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F7BC752"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A9A74D8"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2817D94"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CBB5B07" w14:textId="77777777" w:rsidR="00206302" w:rsidRPr="00206302" w:rsidRDefault="00206302" w:rsidP="007F34DB">
            <w:pPr>
              <w:jc w:val="center"/>
              <w:rPr>
                <w:rFonts w:ascii="Arial" w:hAnsi="Arial" w:cs="Arial"/>
              </w:rPr>
            </w:pPr>
          </w:p>
        </w:tc>
      </w:tr>
      <w:tr w:rsidR="00206302" w:rsidRPr="00553648" w14:paraId="42CDCAE6"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3290451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B64C3B"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974FF8"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EE3C372" w14:textId="77777777" w:rsidR="00206302" w:rsidRPr="00553648" w:rsidRDefault="00206302" w:rsidP="007F34DB">
            <w:pPr>
              <w:jc w:val="center"/>
              <w:rPr>
                <w:rFonts w:ascii="Arial" w:hAnsi="Arial" w:cs="Arial"/>
              </w:rPr>
            </w:pPr>
          </w:p>
        </w:tc>
      </w:tr>
    </w:tbl>
    <w:p w14:paraId="19108881" w14:textId="77777777" w:rsidR="0034112A" w:rsidRPr="00553648" w:rsidRDefault="0034112A" w:rsidP="0034112A">
      <w:pPr>
        <w:rPr>
          <w:rFonts w:ascii="Arial" w:hAnsi="Arial" w:cs="Arial"/>
        </w:rPr>
      </w:pPr>
    </w:p>
    <w:p w14:paraId="2A518698" w14:textId="77777777" w:rsidR="0034112A" w:rsidRPr="00553648" w:rsidRDefault="0034112A" w:rsidP="0034112A">
      <w:pPr>
        <w:rPr>
          <w:rFonts w:ascii="Arial" w:hAnsi="Arial" w:cs="Arial"/>
        </w:rPr>
      </w:pPr>
    </w:p>
    <w:p w14:paraId="14A544DF" w14:textId="77777777" w:rsidR="0034112A" w:rsidRDefault="0034112A" w:rsidP="0034112A">
      <w:pPr>
        <w:jc w:val="both"/>
        <w:rPr>
          <w:rFonts w:ascii="Avenir Next LT Pro" w:hAnsi="Avenir Next LT Pro" w:cs="Arial"/>
        </w:rPr>
      </w:pPr>
      <w:r w:rsidRPr="00553648">
        <w:rPr>
          <w:rFonts w:ascii="Arial" w:hAnsi="Arial" w:cs="Arial"/>
        </w:rPr>
        <w:t>d</w:t>
      </w:r>
      <w:r w:rsidRPr="00206302">
        <w:rPr>
          <w:rFonts w:ascii="Avenir Next LT Pro" w:hAnsi="Avenir Next LT Pro" w:cs="Arial"/>
        </w:rPr>
        <w:t>) che gli amministratori della persona giuridica socio unico dell’operatore economico non versano in alcuna delle cause di esclusione di cui all’art. 94 del d.lgs. 36/2023.</w:t>
      </w:r>
    </w:p>
    <w:p w14:paraId="0B35AD18" w14:textId="77777777" w:rsidR="00206302" w:rsidRPr="00206302" w:rsidRDefault="00206302" w:rsidP="0034112A">
      <w:pPr>
        <w:jc w:val="both"/>
        <w:rPr>
          <w:rFonts w:ascii="Avenir Next LT Pro" w:hAnsi="Avenir Next LT Pro" w:cs="Arial"/>
        </w:rPr>
      </w:pPr>
    </w:p>
    <w:p w14:paraId="234FD5B6" w14:textId="77777777" w:rsidR="0034112A" w:rsidRPr="00206302" w:rsidRDefault="0034112A" w:rsidP="0034112A">
      <w:pPr>
        <w:pStyle w:val="Rientrocorpodeltesto21"/>
        <w:widowControl w:val="0"/>
        <w:tabs>
          <w:tab w:val="clear" w:pos="384"/>
        </w:tabs>
        <w:ind w:left="0"/>
        <w:rPr>
          <w:rFonts w:ascii="Avenir Next LT Pro" w:hAnsi="Avenir Next LT Pro"/>
          <w:kern w:val="0"/>
          <w:sz w:val="22"/>
          <w:szCs w:val="22"/>
        </w:rPr>
      </w:pPr>
      <w:r w:rsidRPr="00206302">
        <w:rPr>
          <w:rFonts w:ascii="Avenir Next LT Pro" w:hAnsi="Avenir Next LT Pro"/>
          <w:kern w:val="0"/>
          <w:sz w:val="22"/>
          <w:szCs w:val="22"/>
        </w:rPr>
        <w:t>e) di:</w:t>
      </w:r>
    </w:p>
    <w:p w14:paraId="48C67185"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essere </w:t>
      </w:r>
    </w:p>
    <w:p w14:paraId="7FFDE350"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non essere </w:t>
      </w:r>
    </w:p>
    <w:p w14:paraId="4A0678C3"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una micro, piccola o media impresa, come definita dall’art. 2 dell’allegato alla raccomandazione della Commissione europea 2003/361/CE del 6 maggio 2003 (G.U.U.E. n. L 124 del 20 maggio 2003) e all’art. 2 del </w:t>
      </w:r>
      <w:proofErr w:type="spellStart"/>
      <w:r w:rsidRPr="00206302">
        <w:rPr>
          <w:rFonts w:ascii="Avenir Next LT Pro" w:hAnsi="Avenir Next LT Pro" w:cs="Arial"/>
        </w:rPr>
        <w:t>d.m.</w:t>
      </w:r>
      <w:proofErr w:type="spellEnd"/>
      <w:r w:rsidRPr="00206302">
        <w:rPr>
          <w:rFonts w:ascii="Avenir Next LT Pro" w:hAnsi="Avenir Next LT Pro" w:cs="Arial"/>
        </w:rPr>
        <w:t xml:space="preserve"> 18 aprile 2005, pubblicato nella G.U. n. 238 del 12 ottobre 2005 (</w:t>
      </w:r>
      <w:r w:rsidRPr="00206302">
        <w:rPr>
          <w:rFonts w:ascii="Avenir Next LT Pro" w:hAnsi="Avenir Next LT Pro" w:cs="Arial"/>
          <w:i/>
        </w:rPr>
        <w:t>Sono considerate micro, piccole o medie imprese quelle che rispondono alle seguenti due condizioni: effettivi (unità lavorative/anno) inferiori a 250 e fatturato annuo inferiore a 50 milioni di euro o totale di bilancio inferiore a 43 milioni di euro</w:t>
      </w:r>
      <w:r w:rsidRPr="00206302">
        <w:rPr>
          <w:rFonts w:ascii="Avenir Next LT Pro" w:hAnsi="Avenir Next LT Pro" w:cs="Arial"/>
        </w:rPr>
        <w:t>).</w:t>
      </w:r>
    </w:p>
    <w:p w14:paraId="75539EB0" w14:textId="77777777" w:rsidR="0034112A" w:rsidRPr="00206302" w:rsidRDefault="0034112A" w:rsidP="0034112A">
      <w:pPr>
        <w:jc w:val="both"/>
        <w:rPr>
          <w:rFonts w:ascii="Avenir Next LT Pro" w:hAnsi="Avenir Next LT Pro" w:cs="Arial"/>
        </w:rPr>
      </w:pPr>
    </w:p>
    <w:p w14:paraId="23FBBB94" w14:textId="77777777" w:rsidR="0034112A" w:rsidRPr="00553648" w:rsidRDefault="0034112A" w:rsidP="0034112A">
      <w:pPr>
        <w:jc w:val="both"/>
        <w:rPr>
          <w:rFonts w:ascii="Arial" w:hAnsi="Arial" w:cs="Arial"/>
        </w:rPr>
      </w:pPr>
    </w:p>
    <w:p w14:paraId="0B57D723"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1) REQUISITI DI ORDINE GENERALE E CAUSE DI ESCLUSIONE AUTOMATICA </w:t>
      </w:r>
      <w:r w:rsidRPr="00206302">
        <w:rPr>
          <w:rFonts w:ascii="Avenir Next LT Pro" w:hAnsi="Avenir Next LT Pro" w:cs="Arial"/>
          <w:bCs/>
        </w:rPr>
        <w:t>(</w:t>
      </w:r>
      <w:r w:rsidRPr="00206302">
        <w:rPr>
          <w:rFonts w:ascii="Avenir Next LT Pro" w:hAnsi="Avenir Next LT Pro" w:cs="Arial"/>
        </w:rPr>
        <w:t>art. 94 d.lgs. 36/2023</w:t>
      </w:r>
      <w:r w:rsidRPr="00206302">
        <w:rPr>
          <w:rFonts w:ascii="Avenir Next LT Pro" w:hAnsi="Avenir Next LT Pro" w:cs="Arial"/>
          <w:bCs/>
        </w:rPr>
        <w:t>)</w:t>
      </w:r>
    </w:p>
    <w:p w14:paraId="43E5204C" w14:textId="77777777" w:rsidR="0034112A" w:rsidRPr="00206302" w:rsidRDefault="0034112A" w:rsidP="0034112A">
      <w:pPr>
        <w:jc w:val="both"/>
        <w:rPr>
          <w:rFonts w:ascii="Avenir Next LT Pro" w:hAnsi="Avenir Next LT Pro" w:cs="Arial"/>
          <w:bCs/>
        </w:rPr>
      </w:pPr>
    </w:p>
    <w:p w14:paraId="4814E17F"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94 del d.lgs. 36/2023 </w:t>
      </w:r>
    </w:p>
    <w:p w14:paraId="641B8F77" w14:textId="77777777" w:rsidR="0034112A" w:rsidRPr="00206302" w:rsidRDefault="0034112A" w:rsidP="0034112A">
      <w:pPr>
        <w:rPr>
          <w:rFonts w:ascii="Avenir Next LT Pro" w:hAnsi="Avenir Next LT Pro" w:cs="Arial"/>
        </w:rPr>
      </w:pPr>
    </w:p>
    <w:p w14:paraId="105BA944"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77951CC" w14:textId="77777777" w:rsidR="0034112A" w:rsidRPr="00206302" w:rsidRDefault="0034112A" w:rsidP="0034112A">
      <w:pPr>
        <w:rPr>
          <w:rFonts w:ascii="Avenir Next LT Pro" w:hAnsi="Avenir Next LT Pro" w:cs="Arial"/>
        </w:rPr>
      </w:pPr>
    </w:p>
    <w:p w14:paraId="7443CC82"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f) 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settimo comma, del codice penale, oppure quando il reato è stato dichiarato estinto dopo la condanna oppure in caso di revoca della condanna medesima;</w:t>
      </w:r>
    </w:p>
    <w:p w14:paraId="6809896A"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g) che, con riferimento al sottoscritto dichiarante e ai soggetti indicati al comma 3 dell’art. 94 del d.lgs. 36/2023 nonché ai soggetti di cui al comma 4 dello stesso art. 94, non sussistono le ragioni di decadenza, di sospensione o di divieto previste dall’art. 67 del codice delle leggi antimafia e delle misure di prevenzione, di cui al decreto legislativo 6 settembre 2011, n. 159 o di un tentativo di infiltrazione mafiosa di cui all’art. 84, comma 4, del medesimo codice, fermo restando quanto previsto dagli articoli 88, comma 4-bis, e 92, commi 2 e 3, del codice di cui al d.lgs. 159/2011, con riferimento rispettivamente alle comunicazioni antimafia e alle informazioni antimafia e tenuto conto che la causa di esclusione di cui all’art. 84, comma 4, del medesimo codice di cui al d.lgs. 159/2011 non opera se, entro la data </w:t>
      </w:r>
      <w:r w:rsidRPr="00206302">
        <w:rPr>
          <w:rFonts w:ascii="Avenir Next LT Pro" w:hAnsi="Avenir Next LT Pro" w:cs="Arial"/>
        </w:rPr>
        <w:lastRenderedPageBreak/>
        <w:t>dell’aggiudicazione, l’impresa sia stata ammessa al controllo giudiziario ai sensi dell’art. 34-bis del medesimo codice;</w:t>
      </w:r>
    </w:p>
    <w:p w14:paraId="50E9A0D1"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h) di non versare in alcuna delle cause di esclusione di cui al comma 5 dell’art. 94 del d.lgs. 36/2023, laddove applicabili, cui si rinvia e che si intende qui per ripetuto e trascritto;</w:t>
      </w:r>
    </w:p>
    <w:p w14:paraId="2DCB4EB0"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i) che, ai sensi dell’art. 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B968AD4" w14:textId="77777777" w:rsidR="0034112A" w:rsidRPr="00206302" w:rsidRDefault="0034112A" w:rsidP="0034112A">
      <w:pPr>
        <w:jc w:val="both"/>
        <w:rPr>
          <w:rFonts w:ascii="Avenir Next LT Pro" w:hAnsi="Avenir Next LT Pro" w:cs="Arial"/>
        </w:rPr>
      </w:pPr>
    </w:p>
    <w:p w14:paraId="0958DF81"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2) CAUSE DI ESCLUSIONE </w:t>
      </w:r>
      <w:r w:rsidRPr="00206302">
        <w:rPr>
          <w:rFonts w:ascii="Avenir Next LT Pro" w:hAnsi="Avenir Next LT Pro" w:cs="Arial"/>
          <w:b/>
          <w:bCs/>
          <w:u w:val="single"/>
        </w:rPr>
        <w:t>NON</w:t>
      </w:r>
      <w:r w:rsidRPr="00206302">
        <w:rPr>
          <w:rFonts w:ascii="Avenir Next LT Pro" w:hAnsi="Avenir Next LT Pro" w:cs="Arial"/>
          <w:b/>
          <w:bCs/>
        </w:rPr>
        <w:t xml:space="preserve"> AUTOMATICA </w:t>
      </w:r>
      <w:r w:rsidRPr="00206302">
        <w:rPr>
          <w:rFonts w:ascii="Avenir Next LT Pro" w:hAnsi="Avenir Next LT Pro" w:cs="Arial"/>
          <w:bCs/>
        </w:rPr>
        <w:t>(</w:t>
      </w:r>
      <w:r w:rsidRPr="00206302">
        <w:rPr>
          <w:rFonts w:ascii="Avenir Next LT Pro" w:hAnsi="Avenir Next LT Pro" w:cs="Arial"/>
        </w:rPr>
        <w:t>art. 95 d.lgs. 36/2023</w:t>
      </w:r>
      <w:r w:rsidRPr="00206302">
        <w:rPr>
          <w:rFonts w:ascii="Avenir Next LT Pro" w:hAnsi="Avenir Next LT Pro" w:cs="Arial"/>
          <w:bCs/>
        </w:rPr>
        <w:t>)</w:t>
      </w:r>
    </w:p>
    <w:p w14:paraId="31830E56" w14:textId="77777777" w:rsidR="0034112A" w:rsidRPr="00206302" w:rsidRDefault="0034112A" w:rsidP="0034112A">
      <w:pPr>
        <w:jc w:val="both"/>
        <w:rPr>
          <w:rFonts w:ascii="Avenir Next LT Pro" w:hAnsi="Avenir Next LT Pro" w:cs="Arial"/>
          <w:bCs/>
        </w:rPr>
      </w:pPr>
    </w:p>
    <w:p w14:paraId="0BC9D51C"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95 del d.lgs. 36/2023, </w:t>
      </w:r>
    </w:p>
    <w:p w14:paraId="59013ACF" w14:textId="77777777" w:rsidR="0034112A" w:rsidRPr="00206302" w:rsidRDefault="0034112A" w:rsidP="0034112A">
      <w:pPr>
        <w:rPr>
          <w:rFonts w:ascii="Avenir Next LT Pro" w:hAnsi="Avenir Next LT Pro" w:cs="Arial"/>
        </w:rPr>
      </w:pPr>
    </w:p>
    <w:p w14:paraId="1F39F4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0D62387D" w14:textId="77777777" w:rsidR="0034112A" w:rsidRPr="00206302" w:rsidRDefault="0034112A" w:rsidP="0034112A">
      <w:pPr>
        <w:jc w:val="both"/>
        <w:rPr>
          <w:rFonts w:ascii="Avenir Next LT Pro" w:hAnsi="Avenir Next LT Pro" w:cs="Arial"/>
        </w:rPr>
      </w:pPr>
    </w:p>
    <w:p w14:paraId="0C1DCCCF"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l) che l’operatore economico non versa in alcuna delle possibili cause di esclusione di cui al comma 1 dell’art. 95 del d.lgs. 36/2023, laddove applicabili, cui si rinvia e che si intende qui per ripetuto e trascritto, anche tenuto conto di quanto disposto all’art. 98 dello stesso d.lgs. 36/2023;</w:t>
      </w:r>
    </w:p>
    <w:p w14:paraId="6E46D9EB" w14:textId="77777777" w:rsidR="0034112A" w:rsidRPr="00206302" w:rsidRDefault="0034112A" w:rsidP="0034112A">
      <w:pPr>
        <w:rPr>
          <w:rFonts w:ascii="Avenir Next LT Pro" w:hAnsi="Avenir Next LT Pro" w:cs="Arial"/>
        </w:rPr>
      </w:pPr>
    </w:p>
    <w:p w14:paraId="2F22F978"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m)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BC9360D" w14:textId="77777777" w:rsidR="0034112A" w:rsidRPr="00206302" w:rsidRDefault="0034112A" w:rsidP="0034112A">
      <w:pPr>
        <w:jc w:val="both"/>
        <w:rPr>
          <w:rFonts w:ascii="Avenir Next LT Pro" w:hAnsi="Avenir Next LT Pro" w:cs="Arial"/>
        </w:rPr>
      </w:pPr>
    </w:p>
    <w:p w14:paraId="212B792D" w14:textId="77777777" w:rsidR="0034112A" w:rsidRPr="00206302" w:rsidRDefault="0034112A" w:rsidP="0034112A">
      <w:pPr>
        <w:tabs>
          <w:tab w:val="left" w:pos="2901"/>
        </w:tabs>
        <w:jc w:val="both"/>
        <w:rPr>
          <w:rFonts w:ascii="Avenir Next LT Pro" w:hAnsi="Avenir Next LT Pro" w:cs="Arial"/>
        </w:rPr>
      </w:pPr>
      <w:r w:rsidRPr="00206302">
        <w:rPr>
          <w:rFonts w:ascii="Avenir Next LT Pro" w:hAnsi="Avenir Next LT Pro" w:cs="Arial"/>
        </w:rPr>
        <w:tab/>
      </w:r>
    </w:p>
    <w:p w14:paraId="1BD46EEB"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3) EVENTUALI MISURE DI </w:t>
      </w:r>
      <w:r w:rsidRPr="00206302">
        <w:rPr>
          <w:rFonts w:ascii="Avenir Next LT Pro" w:hAnsi="Avenir Next LT Pro" w:cs="Arial"/>
          <w:b/>
          <w:bCs/>
          <w:i/>
        </w:rPr>
        <w:t xml:space="preserve">SELF-CLEANING </w:t>
      </w:r>
      <w:r w:rsidRPr="00206302">
        <w:rPr>
          <w:rFonts w:ascii="Avenir Next LT Pro" w:hAnsi="Avenir Next LT Pro" w:cs="Arial"/>
          <w:bCs/>
        </w:rPr>
        <w:t>(</w:t>
      </w:r>
      <w:r w:rsidRPr="00206302">
        <w:rPr>
          <w:rFonts w:ascii="Avenir Next LT Pro" w:hAnsi="Avenir Next LT Pro" w:cs="Arial"/>
        </w:rPr>
        <w:t>art. 96, comma 6, d.lgs. 36/2023</w:t>
      </w:r>
      <w:r w:rsidRPr="00206302">
        <w:rPr>
          <w:rFonts w:ascii="Avenir Next LT Pro" w:hAnsi="Avenir Next LT Pro" w:cs="Arial"/>
          <w:bCs/>
        </w:rPr>
        <w:t>)</w:t>
      </w:r>
    </w:p>
    <w:p w14:paraId="3FAFF05B" w14:textId="77777777" w:rsidR="0034112A" w:rsidRPr="00206302" w:rsidRDefault="0034112A" w:rsidP="0034112A">
      <w:pPr>
        <w:jc w:val="both"/>
        <w:rPr>
          <w:rFonts w:ascii="Avenir Next LT Pro" w:hAnsi="Avenir Next LT Pro" w:cs="Arial"/>
          <w:b/>
          <w:bCs/>
        </w:rPr>
      </w:pPr>
    </w:p>
    <w:p w14:paraId="5BA4BBBB"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alle misure di cui all’art. 96, comma 6, del d.lgs. 36/2023, </w:t>
      </w:r>
    </w:p>
    <w:p w14:paraId="59C2EB9E" w14:textId="77777777" w:rsidR="0034112A" w:rsidRPr="00206302" w:rsidRDefault="0034112A" w:rsidP="0034112A">
      <w:pPr>
        <w:rPr>
          <w:rFonts w:ascii="Avenir Next LT Pro" w:hAnsi="Avenir Next LT Pro" w:cs="Arial"/>
        </w:rPr>
      </w:pPr>
    </w:p>
    <w:p w14:paraId="25D601D0"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1E10543E" w14:textId="77777777" w:rsidR="0034112A" w:rsidRPr="00206302" w:rsidRDefault="0034112A" w:rsidP="0034112A">
      <w:pPr>
        <w:rPr>
          <w:rFonts w:ascii="Avenir Next LT Pro" w:hAnsi="Avenir Next LT Pro" w:cs="Arial"/>
        </w:rPr>
      </w:pPr>
    </w:p>
    <w:p w14:paraId="737C9388" w14:textId="77777777" w:rsidR="0034112A" w:rsidRPr="00206302" w:rsidRDefault="0034112A" w:rsidP="0034112A">
      <w:pPr>
        <w:rPr>
          <w:rFonts w:ascii="Avenir Next LT Pro" w:hAnsi="Avenir Next LT Pro" w:cs="Arial"/>
          <w:i/>
        </w:rPr>
      </w:pPr>
      <w:r w:rsidRPr="00206302">
        <w:rPr>
          <w:rFonts w:ascii="Avenir Next LT Pro" w:hAnsi="Avenir Next LT Pro" w:cs="Arial"/>
          <w:i/>
          <w:iCs/>
        </w:rPr>
        <w:t>(da compilare solo se ipotesi ricorrente</w:t>
      </w:r>
      <w:r w:rsidRPr="00206302">
        <w:rPr>
          <w:rFonts w:ascii="Avenir Next LT Pro" w:hAnsi="Avenir Next LT Pro" w:cs="Arial"/>
          <w:i/>
        </w:rPr>
        <w:t xml:space="preserve">) </w:t>
      </w:r>
    </w:p>
    <w:p w14:paraId="0D34AD6A"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n) che l’operatore economico, versando in una delle situazioni di cui all’art. 94 (a eccezione del comma 6) o dell’art. 95 (a eccezione del comma 2) del d.lgs. 36/2023, ossia </w:t>
      </w:r>
      <w:r w:rsidRPr="00206302">
        <w:rPr>
          <w:rFonts w:ascii="Avenir Next LT Pro" w:hAnsi="Avenir Next LT Pro" w:cs="Arial"/>
          <w:i/>
        </w:rPr>
        <w:t>(indicare la circostanza che genererebbe una ipotesi di esclusione)</w:t>
      </w:r>
      <w:r w:rsidRPr="00206302">
        <w:rPr>
          <w:rFonts w:ascii="Avenir Next LT Pro" w:hAnsi="Avenir Next LT Pro" w:cs="Arial"/>
        </w:rPr>
        <w:t xml:space="preserve"> ……………:</w:t>
      </w:r>
    </w:p>
    <w:p w14:paraId="38ED694A" w14:textId="77777777" w:rsidR="0034112A" w:rsidRPr="00206302" w:rsidRDefault="0034112A" w:rsidP="0034112A">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aver adottato, ai sensi del comma 6 dell’art. 96 del codice dei contratti, le seguenti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 </w:t>
      </w:r>
    </w:p>
    <w:p w14:paraId="06ED150D"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N.B.: l’operatore economico dimostra di avere risarcito o di essersi impegnato a risarcire qualunque danno causato dal reato o dall’illecito, di avere chiarito i fatti e le circostanze in modo globale collaborando attivamente con le autorità investigative e di aver adottato provvedimenti concreti di carattere tecnico, organizzativo e relativi al personale idonei a prevenire ulteriori reati o illeciti</w:t>
      </w:r>
      <w:r w:rsidRPr="00206302">
        <w:rPr>
          <w:rFonts w:ascii="Avenir Next LT Pro" w:hAnsi="Avenir Next LT Pro" w:cs="Arial"/>
        </w:rPr>
        <w:t>);</w:t>
      </w:r>
    </w:p>
    <w:p w14:paraId="504D4D0B" w14:textId="77777777" w:rsidR="0034112A" w:rsidRPr="00206302" w:rsidRDefault="0034112A" w:rsidP="0034112A">
      <w:pPr>
        <w:jc w:val="center"/>
        <w:rPr>
          <w:rFonts w:ascii="Avenir Next LT Pro" w:hAnsi="Avenir Next LT Pro" w:cs="Arial"/>
          <w:i/>
          <w:iCs/>
        </w:rPr>
      </w:pPr>
      <w:r w:rsidRPr="00206302">
        <w:rPr>
          <w:rFonts w:ascii="Avenir Next LT Pro" w:hAnsi="Avenir Next LT Pro" w:cs="Arial"/>
          <w:i/>
          <w:iCs/>
        </w:rPr>
        <w:t>oppure</w:t>
      </w:r>
    </w:p>
    <w:p w14:paraId="27935E64" w14:textId="7C18833F" w:rsidR="0034112A" w:rsidRDefault="0034112A" w:rsidP="006B29AE">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NON aver potuto adottare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prima della presentazione dell’offerta in quanto …………. e si impegna sin da ora ad adottare le misure correttive di cui comma 6 dell’art. 96 del codice dei contratti entro il termine di conclusione della procedura comunicandole tempestivamente alla stazione appaltant</w:t>
      </w:r>
      <w:r w:rsidR="00544F49">
        <w:rPr>
          <w:rFonts w:ascii="Avenir Next LT Pro" w:hAnsi="Avenir Next LT Pro" w:cs="Arial"/>
        </w:rPr>
        <w:t>e.</w:t>
      </w:r>
    </w:p>
    <w:p w14:paraId="0B9A100A" w14:textId="77777777" w:rsidR="00544F49" w:rsidRDefault="00544F49" w:rsidP="006B29AE">
      <w:pPr>
        <w:jc w:val="both"/>
        <w:rPr>
          <w:rFonts w:ascii="Avenir Next LT Pro" w:hAnsi="Avenir Next LT Pro" w:cs="Arial"/>
        </w:rPr>
      </w:pPr>
    </w:p>
    <w:p w14:paraId="13F2931F" w14:textId="77777777" w:rsidR="0034112A" w:rsidRPr="00206302" w:rsidRDefault="0034112A" w:rsidP="0034112A">
      <w:pPr>
        <w:rPr>
          <w:rFonts w:ascii="Avenir Next LT Pro" w:hAnsi="Avenir Next LT Pro" w:cs="Arial"/>
        </w:rPr>
      </w:pPr>
    </w:p>
    <w:p w14:paraId="5C02B5EC" w14:textId="77777777" w:rsidR="0034112A" w:rsidRPr="00206302" w:rsidRDefault="0034112A" w:rsidP="0034112A">
      <w:pPr>
        <w:rPr>
          <w:rFonts w:ascii="Avenir Next LT Pro" w:hAnsi="Avenir Next LT Pro" w:cs="Arial"/>
          <w:bCs/>
        </w:rPr>
      </w:pPr>
      <w:r w:rsidRPr="00206302">
        <w:rPr>
          <w:rFonts w:ascii="Avenir Next LT Pro" w:hAnsi="Avenir Next LT Pro" w:cs="Arial"/>
          <w:b/>
          <w:bCs/>
        </w:rPr>
        <w:t xml:space="preserve">4) REQUISITI DI ORDINE SPECIALE </w:t>
      </w:r>
      <w:r w:rsidRPr="00206302">
        <w:rPr>
          <w:rFonts w:ascii="Avenir Next LT Pro" w:hAnsi="Avenir Next LT Pro" w:cs="Arial"/>
          <w:bCs/>
        </w:rPr>
        <w:t>(</w:t>
      </w:r>
      <w:r w:rsidRPr="00206302">
        <w:rPr>
          <w:rFonts w:ascii="Avenir Next LT Pro" w:hAnsi="Avenir Next LT Pro" w:cs="Arial"/>
        </w:rPr>
        <w:t>art. 100 d.lgs. 36/2023</w:t>
      </w:r>
      <w:r w:rsidRPr="00206302">
        <w:rPr>
          <w:rFonts w:ascii="Avenir Next LT Pro" w:hAnsi="Avenir Next LT Pro" w:cs="Arial"/>
          <w:bCs/>
        </w:rPr>
        <w:t>)</w:t>
      </w:r>
    </w:p>
    <w:p w14:paraId="6F09F845" w14:textId="77777777" w:rsidR="0034112A" w:rsidRPr="00206302" w:rsidRDefault="0034112A" w:rsidP="0034112A">
      <w:pPr>
        <w:rPr>
          <w:rFonts w:ascii="Avenir Next LT Pro" w:hAnsi="Avenir Next LT Pro" w:cs="Arial"/>
          <w:bCs/>
        </w:rPr>
      </w:pPr>
    </w:p>
    <w:p w14:paraId="6C867197"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100 del d.lgs. 36/2023, </w:t>
      </w:r>
    </w:p>
    <w:p w14:paraId="7CC097E0" w14:textId="77777777" w:rsidR="0034112A" w:rsidRPr="00206302" w:rsidRDefault="0034112A" w:rsidP="0034112A">
      <w:pPr>
        <w:rPr>
          <w:rFonts w:ascii="Avenir Next LT Pro" w:hAnsi="Avenir Next LT Pro" w:cs="Arial"/>
        </w:rPr>
      </w:pPr>
    </w:p>
    <w:p w14:paraId="038F6D7B"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3067B9F6" w14:textId="77777777" w:rsidR="0034112A" w:rsidRPr="00206302" w:rsidRDefault="0034112A" w:rsidP="0034112A">
      <w:pPr>
        <w:rPr>
          <w:rFonts w:ascii="Avenir Next LT Pro" w:hAnsi="Avenir Next LT Pro" w:cs="Arial"/>
        </w:rPr>
      </w:pPr>
    </w:p>
    <w:p w14:paraId="1655E7A3" w14:textId="0252EF01"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o) </w:t>
      </w:r>
      <w:r w:rsidRPr="00206302">
        <w:rPr>
          <w:rFonts w:ascii="Avenir Next LT Pro" w:hAnsi="Avenir Next LT Pro" w:cs="Arial"/>
          <w:b/>
          <w:bCs/>
        </w:rPr>
        <w:t>che i requisiti di capacità tecnico-professionale richiesti dalla stazione appaltante, al fine di selezionare soggetti in possesso di documentate esperienze pregresse idonee all’esecuzione delle prestazioni contrattuali, sono posseduti da questo operatore economico</w:t>
      </w:r>
      <w:r w:rsidRPr="00206302">
        <w:rPr>
          <w:rFonts w:ascii="Avenir Next LT Pro" w:hAnsi="Avenir Next LT Pro" w:cs="Arial"/>
          <w:bCs/>
        </w:rPr>
        <w:t>.</w:t>
      </w:r>
    </w:p>
    <w:p w14:paraId="65C3916E" w14:textId="42A7B78E" w:rsidR="0034112A" w:rsidRDefault="0034112A" w:rsidP="0034112A">
      <w:pPr>
        <w:rPr>
          <w:rFonts w:ascii="Avenir Next LT Pro" w:hAnsi="Avenir Next LT Pro" w:cs="Arial"/>
        </w:rPr>
      </w:pPr>
      <w:r w:rsidRPr="00206302">
        <w:rPr>
          <w:rFonts w:ascii="Avenir Next LT Pro" w:hAnsi="Avenir Next LT Pro" w:cs="Arial"/>
        </w:rPr>
        <w:t>In particolare, dichiara:</w:t>
      </w:r>
    </w:p>
    <w:p w14:paraId="29AAF44B" w14:textId="0EADC289" w:rsidR="007E5667" w:rsidRPr="00206302" w:rsidRDefault="007E5667" w:rsidP="0034112A">
      <w:pPr>
        <w:rPr>
          <w:rFonts w:ascii="Avenir Next LT Pro" w:hAnsi="Avenir Next LT Pro" w:cs="Arial"/>
        </w:rPr>
      </w:pPr>
      <w:r>
        <w:rPr>
          <w:rFonts w:ascii="Avenir Next LT Pro" w:hAnsi="Avenir Next LT Pro" w:cs="Arial"/>
        </w:rPr>
        <w:t>\</w:t>
      </w:r>
    </w:p>
    <w:p w14:paraId="1AAF21E6" w14:textId="5AA6B7DA" w:rsidR="0034112A" w:rsidRPr="00B82FE7" w:rsidRDefault="0034112A" w:rsidP="007E5667">
      <w:pPr>
        <w:pStyle w:val="Paragrafoelenco"/>
        <w:numPr>
          <w:ilvl w:val="0"/>
          <w:numId w:val="39"/>
        </w:numPr>
        <w:spacing w:before="120"/>
        <w:jc w:val="both"/>
        <w:rPr>
          <w:rFonts w:ascii="Avenir Next LT Pro" w:hAnsi="Avenir Next LT Pro" w:cstheme="minorHAnsi"/>
          <w:b/>
          <w:bCs/>
        </w:rPr>
      </w:pPr>
      <w:r w:rsidRPr="00B82FE7">
        <w:rPr>
          <w:rFonts w:ascii="Avenir Next LT Pro" w:hAnsi="Avenir Next LT Pro" w:cstheme="minorHAnsi"/>
          <w:b/>
          <w:bCs/>
        </w:rPr>
        <w:t>quanto al requisito di capacità tecnica e professionale</w:t>
      </w:r>
      <w:r w:rsidR="007E5667" w:rsidRPr="00B82FE7">
        <w:rPr>
          <w:rFonts w:ascii="Avenir Next LT Pro" w:hAnsi="Avenir Next LT Pro" w:cstheme="minorHAnsi"/>
          <w:b/>
          <w:bCs/>
        </w:rPr>
        <w:t xml:space="preserve"> delle esperienze </w:t>
      </w:r>
      <w:proofErr w:type="gramStart"/>
      <w:r w:rsidR="007E5667" w:rsidRPr="00B82FE7">
        <w:rPr>
          <w:rFonts w:ascii="Avenir Next LT Pro" w:hAnsi="Avenir Next LT Pro" w:cstheme="minorHAnsi"/>
          <w:b/>
          <w:bCs/>
        </w:rPr>
        <w:t xml:space="preserve">pregresse, </w:t>
      </w:r>
      <w:r w:rsidRPr="00B82FE7">
        <w:rPr>
          <w:rFonts w:ascii="Avenir Next LT Pro" w:hAnsi="Avenir Next LT Pro" w:cstheme="minorHAnsi"/>
          <w:b/>
          <w:bCs/>
        </w:rPr>
        <w:t xml:space="preserve"> che</w:t>
      </w:r>
      <w:proofErr w:type="gramEnd"/>
      <w:r w:rsidRPr="00B82FE7">
        <w:rPr>
          <w:rFonts w:ascii="Avenir Next LT Pro" w:hAnsi="Avenir Next LT Pro" w:cstheme="minorHAnsi"/>
          <w:b/>
          <w:bCs/>
        </w:rPr>
        <w:t xml:space="preserve"> l’operatore economico che rappresenta ha eseguito contratti analoghi a quello in oggetto, anche a favore di soggetti privati, per </w:t>
      </w:r>
      <w:r w:rsidR="00544F49" w:rsidRPr="00B82FE7">
        <w:rPr>
          <w:rFonts w:ascii="Avenir Next LT Pro" w:hAnsi="Avenir Next LT Pro" w:cstheme="minorHAnsi"/>
          <w:b/>
          <w:bCs/>
        </w:rPr>
        <w:t>i seguenti importi</w:t>
      </w:r>
      <w:r w:rsidRPr="00B82FE7">
        <w:rPr>
          <w:rFonts w:ascii="Avenir Next LT Pro" w:hAnsi="Avenir Next LT Pro" w:cstheme="minorHAnsi"/>
          <w:b/>
          <w:bCs/>
        </w:rPr>
        <w:t>:</w:t>
      </w:r>
    </w:p>
    <w:p w14:paraId="4BB42E79" w14:textId="77777777" w:rsidR="0034112A" w:rsidRPr="00206302" w:rsidRDefault="0034112A" w:rsidP="0034112A">
      <w:pPr>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0555E5D" w14:textId="77777777" w:rsidTr="007F34DB">
        <w:tc>
          <w:tcPr>
            <w:tcW w:w="2407" w:type="dxa"/>
            <w:shd w:val="clear" w:color="auto" w:fill="D9D9D9"/>
          </w:tcPr>
          <w:p w14:paraId="5A67C174"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w:t>
            </w:r>
          </w:p>
        </w:tc>
        <w:tc>
          <w:tcPr>
            <w:tcW w:w="2407" w:type="dxa"/>
            <w:shd w:val="clear" w:color="auto" w:fill="D9D9D9"/>
          </w:tcPr>
          <w:p w14:paraId="597575C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Contratto</w:t>
            </w:r>
          </w:p>
        </w:tc>
        <w:tc>
          <w:tcPr>
            <w:tcW w:w="2407" w:type="dxa"/>
            <w:shd w:val="clear" w:color="auto" w:fill="D9D9D9"/>
          </w:tcPr>
          <w:p w14:paraId="0A33353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Importo (€)</w:t>
            </w:r>
          </w:p>
        </w:tc>
        <w:tc>
          <w:tcPr>
            <w:tcW w:w="2407" w:type="dxa"/>
            <w:shd w:val="clear" w:color="auto" w:fill="D9D9D9"/>
          </w:tcPr>
          <w:p w14:paraId="698C8EF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Svolto per conto del seguente soggetto:</w:t>
            </w:r>
          </w:p>
        </w:tc>
      </w:tr>
      <w:tr w:rsidR="0034112A" w:rsidRPr="00206302" w14:paraId="7014086D" w14:textId="77777777" w:rsidTr="007F34DB">
        <w:tc>
          <w:tcPr>
            <w:tcW w:w="2407" w:type="dxa"/>
            <w:shd w:val="clear" w:color="auto" w:fill="auto"/>
          </w:tcPr>
          <w:p w14:paraId="7611FE4F" w14:textId="77777777" w:rsidR="0034112A" w:rsidRPr="00206302" w:rsidRDefault="0034112A" w:rsidP="007F34DB">
            <w:pPr>
              <w:rPr>
                <w:rFonts w:ascii="Avenir Next LT Pro" w:hAnsi="Avenir Next LT Pro" w:cs="Arial"/>
              </w:rPr>
            </w:pPr>
          </w:p>
        </w:tc>
        <w:tc>
          <w:tcPr>
            <w:tcW w:w="2407" w:type="dxa"/>
            <w:shd w:val="clear" w:color="auto" w:fill="auto"/>
          </w:tcPr>
          <w:p w14:paraId="2B560573" w14:textId="77777777" w:rsidR="0034112A" w:rsidRPr="00206302" w:rsidRDefault="0034112A" w:rsidP="007F34DB">
            <w:pPr>
              <w:rPr>
                <w:rFonts w:ascii="Avenir Next LT Pro" w:hAnsi="Avenir Next LT Pro" w:cs="Arial"/>
              </w:rPr>
            </w:pPr>
          </w:p>
        </w:tc>
        <w:tc>
          <w:tcPr>
            <w:tcW w:w="2407" w:type="dxa"/>
            <w:shd w:val="clear" w:color="auto" w:fill="auto"/>
          </w:tcPr>
          <w:p w14:paraId="1E1BE439" w14:textId="77777777" w:rsidR="0034112A" w:rsidRPr="00206302" w:rsidRDefault="0034112A" w:rsidP="007F34DB">
            <w:pPr>
              <w:rPr>
                <w:rFonts w:ascii="Avenir Next LT Pro" w:hAnsi="Avenir Next LT Pro" w:cs="Arial"/>
              </w:rPr>
            </w:pPr>
          </w:p>
        </w:tc>
        <w:tc>
          <w:tcPr>
            <w:tcW w:w="2407" w:type="dxa"/>
            <w:shd w:val="clear" w:color="auto" w:fill="auto"/>
          </w:tcPr>
          <w:p w14:paraId="2F0F1136" w14:textId="77777777" w:rsidR="0034112A" w:rsidRPr="00206302" w:rsidRDefault="0034112A" w:rsidP="007F34DB">
            <w:pPr>
              <w:rPr>
                <w:rFonts w:ascii="Avenir Next LT Pro" w:hAnsi="Avenir Next LT Pro" w:cs="Arial"/>
              </w:rPr>
            </w:pPr>
          </w:p>
        </w:tc>
      </w:tr>
      <w:tr w:rsidR="0034112A" w:rsidRPr="00206302" w14:paraId="296F3CD4" w14:textId="77777777" w:rsidTr="007F34DB">
        <w:tc>
          <w:tcPr>
            <w:tcW w:w="2407" w:type="dxa"/>
            <w:shd w:val="clear" w:color="auto" w:fill="auto"/>
          </w:tcPr>
          <w:p w14:paraId="4B942632" w14:textId="77777777" w:rsidR="0034112A" w:rsidRPr="00206302" w:rsidRDefault="0034112A" w:rsidP="007F34DB">
            <w:pPr>
              <w:rPr>
                <w:rFonts w:ascii="Avenir Next LT Pro" w:hAnsi="Avenir Next LT Pro" w:cs="Arial"/>
              </w:rPr>
            </w:pPr>
          </w:p>
        </w:tc>
        <w:tc>
          <w:tcPr>
            <w:tcW w:w="2407" w:type="dxa"/>
            <w:shd w:val="clear" w:color="auto" w:fill="auto"/>
          </w:tcPr>
          <w:p w14:paraId="0D8A3BE3" w14:textId="77777777" w:rsidR="0034112A" w:rsidRPr="00206302" w:rsidRDefault="0034112A" w:rsidP="007F34DB">
            <w:pPr>
              <w:rPr>
                <w:rFonts w:ascii="Avenir Next LT Pro" w:hAnsi="Avenir Next LT Pro" w:cs="Arial"/>
              </w:rPr>
            </w:pPr>
          </w:p>
        </w:tc>
        <w:tc>
          <w:tcPr>
            <w:tcW w:w="2407" w:type="dxa"/>
            <w:shd w:val="clear" w:color="auto" w:fill="auto"/>
          </w:tcPr>
          <w:p w14:paraId="0B282047" w14:textId="77777777" w:rsidR="0034112A" w:rsidRPr="00206302" w:rsidRDefault="0034112A" w:rsidP="007F34DB">
            <w:pPr>
              <w:rPr>
                <w:rFonts w:ascii="Avenir Next LT Pro" w:hAnsi="Avenir Next LT Pro" w:cs="Arial"/>
              </w:rPr>
            </w:pPr>
          </w:p>
        </w:tc>
        <w:tc>
          <w:tcPr>
            <w:tcW w:w="2407" w:type="dxa"/>
            <w:shd w:val="clear" w:color="auto" w:fill="auto"/>
          </w:tcPr>
          <w:p w14:paraId="1D6AE8BC" w14:textId="77777777" w:rsidR="0034112A" w:rsidRPr="00206302" w:rsidRDefault="0034112A" w:rsidP="007F34DB">
            <w:pPr>
              <w:rPr>
                <w:rFonts w:ascii="Avenir Next LT Pro" w:hAnsi="Avenir Next LT Pro" w:cs="Arial"/>
              </w:rPr>
            </w:pPr>
          </w:p>
        </w:tc>
      </w:tr>
      <w:tr w:rsidR="0034112A" w:rsidRPr="00206302" w14:paraId="214CA005" w14:textId="77777777" w:rsidTr="007F34DB">
        <w:tc>
          <w:tcPr>
            <w:tcW w:w="2407" w:type="dxa"/>
            <w:shd w:val="clear" w:color="auto" w:fill="auto"/>
          </w:tcPr>
          <w:p w14:paraId="2B7D6443" w14:textId="77777777" w:rsidR="0034112A" w:rsidRPr="00206302" w:rsidRDefault="0034112A" w:rsidP="007F34DB">
            <w:pPr>
              <w:rPr>
                <w:rFonts w:ascii="Avenir Next LT Pro" w:hAnsi="Avenir Next LT Pro" w:cs="Arial"/>
              </w:rPr>
            </w:pPr>
          </w:p>
        </w:tc>
        <w:tc>
          <w:tcPr>
            <w:tcW w:w="2407" w:type="dxa"/>
            <w:shd w:val="clear" w:color="auto" w:fill="auto"/>
          </w:tcPr>
          <w:p w14:paraId="047C309D" w14:textId="77777777" w:rsidR="0034112A" w:rsidRPr="00206302" w:rsidRDefault="0034112A" w:rsidP="007F34DB">
            <w:pPr>
              <w:rPr>
                <w:rFonts w:ascii="Avenir Next LT Pro" w:hAnsi="Avenir Next LT Pro" w:cs="Arial"/>
              </w:rPr>
            </w:pPr>
          </w:p>
        </w:tc>
        <w:tc>
          <w:tcPr>
            <w:tcW w:w="2407" w:type="dxa"/>
            <w:shd w:val="clear" w:color="auto" w:fill="auto"/>
          </w:tcPr>
          <w:p w14:paraId="2B61BB72" w14:textId="77777777" w:rsidR="0034112A" w:rsidRPr="00206302" w:rsidRDefault="0034112A" w:rsidP="007F34DB">
            <w:pPr>
              <w:rPr>
                <w:rFonts w:ascii="Avenir Next LT Pro" w:hAnsi="Avenir Next LT Pro" w:cs="Arial"/>
              </w:rPr>
            </w:pPr>
          </w:p>
        </w:tc>
        <w:tc>
          <w:tcPr>
            <w:tcW w:w="2407" w:type="dxa"/>
            <w:shd w:val="clear" w:color="auto" w:fill="auto"/>
          </w:tcPr>
          <w:p w14:paraId="5F60D808" w14:textId="77777777" w:rsidR="0034112A" w:rsidRPr="00206302" w:rsidRDefault="0034112A" w:rsidP="007F34DB">
            <w:pPr>
              <w:rPr>
                <w:rFonts w:ascii="Avenir Next LT Pro" w:hAnsi="Avenir Next LT Pro" w:cs="Arial"/>
              </w:rPr>
            </w:pPr>
          </w:p>
        </w:tc>
      </w:tr>
      <w:tr w:rsidR="0034112A" w:rsidRPr="00206302" w14:paraId="0CE83FC7" w14:textId="77777777" w:rsidTr="007F34DB">
        <w:tc>
          <w:tcPr>
            <w:tcW w:w="2407" w:type="dxa"/>
            <w:shd w:val="clear" w:color="auto" w:fill="auto"/>
          </w:tcPr>
          <w:p w14:paraId="13A3B5FD" w14:textId="77777777" w:rsidR="0034112A" w:rsidRPr="00206302" w:rsidRDefault="0034112A" w:rsidP="007F34DB">
            <w:pPr>
              <w:rPr>
                <w:rFonts w:ascii="Avenir Next LT Pro" w:hAnsi="Avenir Next LT Pro" w:cs="Arial"/>
              </w:rPr>
            </w:pPr>
          </w:p>
        </w:tc>
        <w:tc>
          <w:tcPr>
            <w:tcW w:w="2407" w:type="dxa"/>
            <w:shd w:val="clear" w:color="auto" w:fill="auto"/>
          </w:tcPr>
          <w:p w14:paraId="0A895A0B" w14:textId="77777777" w:rsidR="0034112A" w:rsidRPr="00206302" w:rsidRDefault="0034112A" w:rsidP="007F34DB">
            <w:pPr>
              <w:rPr>
                <w:rFonts w:ascii="Avenir Next LT Pro" w:hAnsi="Avenir Next LT Pro" w:cs="Arial"/>
              </w:rPr>
            </w:pPr>
          </w:p>
        </w:tc>
        <w:tc>
          <w:tcPr>
            <w:tcW w:w="2407" w:type="dxa"/>
            <w:shd w:val="clear" w:color="auto" w:fill="auto"/>
          </w:tcPr>
          <w:p w14:paraId="52501523" w14:textId="77777777" w:rsidR="0034112A" w:rsidRPr="00206302" w:rsidRDefault="0034112A" w:rsidP="007F34DB">
            <w:pPr>
              <w:rPr>
                <w:rFonts w:ascii="Avenir Next LT Pro" w:hAnsi="Avenir Next LT Pro" w:cs="Arial"/>
              </w:rPr>
            </w:pPr>
          </w:p>
        </w:tc>
        <w:tc>
          <w:tcPr>
            <w:tcW w:w="2407" w:type="dxa"/>
            <w:shd w:val="clear" w:color="auto" w:fill="auto"/>
          </w:tcPr>
          <w:p w14:paraId="6547C1F2" w14:textId="77777777" w:rsidR="0034112A" w:rsidRPr="00206302" w:rsidRDefault="0034112A" w:rsidP="007F34DB">
            <w:pPr>
              <w:rPr>
                <w:rFonts w:ascii="Avenir Next LT Pro" w:hAnsi="Avenir Next LT Pro" w:cs="Arial"/>
              </w:rPr>
            </w:pPr>
          </w:p>
        </w:tc>
      </w:tr>
    </w:tbl>
    <w:p w14:paraId="44E3671F" w14:textId="77777777" w:rsidR="0034112A" w:rsidRPr="00206302" w:rsidRDefault="0034112A" w:rsidP="0034112A">
      <w:pPr>
        <w:rPr>
          <w:rFonts w:ascii="Avenir Next LT Pro" w:hAnsi="Avenir Next LT Pro" w:cs="Arial"/>
        </w:rPr>
      </w:pPr>
    </w:p>
    <w:p w14:paraId="5339F362" w14:textId="77777777" w:rsidR="007E5667" w:rsidRPr="00B82FE7" w:rsidRDefault="007E5667" w:rsidP="007E5667">
      <w:pPr>
        <w:pStyle w:val="Paragrafoelenco"/>
        <w:numPr>
          <w:ilvl w:val="0"/>
          <w:numId w:val="39"/>
        </w:numPr>
        <w:spacing w:before="120"/>
        <w:jc w:val="both"/>
        <w:rPr>
          <w:rFonts w:ascii="Avenir Next LT Pro" w:hAnsi="Avenir Next LT Pro" w:cstheme="minorHAnsi"/>
          <w:b/>
          <w:bCs/>
        </w:rPr>
      </w:pPr>
      <w:r w:rsidRPr="00B82FE7">
        <w:rPr>
          <w:rFonts w:ascii="Avenir Next LT Pro" w:hAnsi="Avenir Next LT Pro" w:cstheme="minorHAnsi"/>
          <w:b/>
          <w:bCs/>
        </w:rPr>
        <w:t xml:space="preserve">di essere in possesso delle certificazioni per lo svolgimento del servizio: </w:t>
      </w:r>
    </w:p>
    <w:p w14:paraId="62F7E215" w14:textId="77777777" w:rsidR="0034112A" w:rsidRPr="00206302" w:rsidRDefault="0034112A" w:rsidP="0034112A">
      <w:pPr>
        <w:rPr>
          <w:rFonts w:ascii="Avenir Next LT Pro" w:hAnsi="Avenir Next LT Pro" w:cs="Arial"/>
        </w:rPr>
      </w:pPr>
    </w:p>
    <w:p w14:paraId="5AA926F4" w14:textId="77777777" w:rsidR="0034112A" w:rsidRPr="00206302" w:rsidRDefault="0034112A" w:rsidP="0034112A">
      <w:pPr>
        <w:rPr>
          <w:rFonts w:ascii="Avenir Next LT Pro" w:hAnsi="Avenir Next LT Pro" w:cs="Arial"/>
          <w:b/>
          <w:bCs/>
        </w:rPr>
      </w:pPr>
      <w:r w:rsidRPr="00206302">
        <w:rPr>
          <w:rFonts w:ascii="Avenir Next LT Pro" w:hAnsi="Avenir Next LT Pro" w:cs="Arial"/>
          <w:b/>
          <w:bCs/>
        </w:rPr>
        <w:t>5) DICHIARAZIONI FINALI</w:t>
      </w:r>
    </w:p>
    <w:p w14:paraId="26484AFD" w14:textId="77777777" w:rsidR="0034112A" w:rsidRPr="00206302" w:rsidRDefault="0034112A" w:rsidP="0034112A">
      <w:pPr>
        <w:jc w:val="center"/>
        <w:rPr>
          <w:rFonts w:ascii="Avenir Next LT Pro" w:hAnsi="Avenir Next LT Pro" w:cs="Arial"/>
          <w:b/>
          <w:bCs/>
        </w:rPr>
      </w:pPr>
    </w:p>
    <w:p w14:paraId="3E7198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6F0DF72" w14:textId="77777777" w:rsidR="0034112A" w:rsidRPr="00206302" w:rsidRDefault="0034112A" w:rsidP="0034112A">
      <w:pPr>
        <w:rPr>
          <w:rFonts w:ascii="Avenir Next LT Pro" w:hAnsi="Avenir Next LT Pro" w:cs="Arial"/>
        </w:rPr>
      </w:pPr>
    </w:p>
    <w:p w14:paraId="01B8D017" w14:textId="25C217B0" w:rsidR="0034112A" w:rsidRPr="00206302" w:rsidRDefault="0034112A" w:rsidP="0034112A">
      <w:pPr>
        <w:ind w:left="426" w:hanging="426"/>
        <w:jc w:val="both"/>
        <w:rPr>
          <w:rFonts w:ascii="Avenir Next LT Pro" w:hAnsi="Avenir Next LT Pro" w:cs="Arial"/>
        </w:rPr>
      </w:pPr>
      <w:r w:rsidRPr="00206302">
        <w:rPr>
          <w:rFonts w:ascii="Avenir Next LT Pro" w:hAnsi="Avenir Next LT Pro" w:cs="Arial"/>
        </w:rPr>
        <w:t>p) di accettare, senza condizione o riserva alcuna, tutte le prescrizioni contenute nella documentazione relativa all’affidamento in oggetto;</w:t>
      </w:r>
    </w:p>
    <w:p w14:paraId="2A13B442" w14:textId="68E9317C" w:rsidR="0034112A" w:rsidRPr="00206302" w:rsidRDefault="0034112A" w:rsidP="0034112A">
      <w:pPr>
        <w:ind w:left="426" w:hanging="426"/>
        <w:jc w:val="both"/>
        <w:rPr>
          <w:rFonts w:ascii="Avenir Next LT Pro" w:hAnsi="Avenir Next LT Pro" w:cs="Arial"/>
        </w:rPr>
      </w:pPr>
      <w:r w:rsidRPr="00206302">
        <w:rPr>
          <w:rFonts w:ascii="Avenir Next LT Pro" w:hAnsi="Avenir Next LT Pro" w:cs="Arial"/>
        </w:rPr>
        <w:t>q) di essere consapevole che, ai sensi dell’art. 96, comma 14, del d.lgs. n. 36/2023, l’operatore ha l’obbligo di comunicare alla stazione appaltante anche la sussistenza dei fatti e dei provvedimenti che possono costituire causa di esclusione ai sensi degli articoli 94 e 95, ove non menzionati</w:t>
      </w:r>
      <w:r w:rsidR="00206302">
        <w:rPr>
          <w:rFonts w:ascii="Avenir Next LT Pro" w:hAnsi="Avenir Next LT Pro" w:cs="Arial"/>
        </w:rPr>
        <w:t xml:space="preserve"> al momento</w:t>
      </w:r>
      <w:r w:rsidRPr="00206302">
        <w:rPr>
          <w:rFonts w:ascii="Avenir Next LT Pro" w:hAnsi="Avenir Next LT Pro" w:cs="Arial"/>
        </w:rPr>
        <w:t>;</w:t>
      </w:r>
    </w:p>
    <w:p w14:paraId="50F720C5" w14:textId="77777777" w:rsidR="0034112A" w:rsidRPr="00206302" w:rsidRDefault="0034112A" w:rsidP="0034112A">
      <w:pPr>
        <w:widowControl w:val="0"/>
        <w:ind w:left="426" w:hanging="426"/>
        <w:jc w:val="both"/>
        <w:rPr>
          <w:rFonts w:ascii="Avenir Next LT Pro" w:hAnsi="Avenir Next LT Pro" w:cs="Arial"/>
        </w:rPr>
      </w:pPr>
      <w:r w:rsidRPr="00206302">
        <w:rPr>
          <w:rFonts w:ascii="Avenir Next LT Pro" w:hAnsi="Avenir Next LT Pro" w:cs="Arial"/>
        </w:rPr>
        <w:t>r) di impegnarsi a comunicare tempestivamente ogni variazione dei dati fondamentali che riguardano la ditta e cioè ragione sociale, indirizzo della sede, eventuale cessazione di attività, ecc.;</w:t>
      </w:r>
    </w:p>
    <w:p w14:paraId="38F3C647" w14:textId="3B8E0DA2" w:rsidR="0034112A" w:rsidRDefault="0034112A" w:rsidP="001C41AE">
      <w:pPr>
        <w:ind w:left="426" w:hanging="426"/>
        <w:jc w:val="both"/>
        <w:rPr>
          <w:rFonts w:ascii="Avenir Next LT Pro" w:hAnsi="Avenir Next LT Pro" w:cs="Arial"/>
        </w:rPr>
      </w:pPr>
      <w:r w:rsidRPr="00206302">
        <w:rPr>
          <w:rFonts w:ascii="Avenir Next LT Pro" w:hAnsi="Avenir Next LT Pro" w:cs="Arial"/>
        </w:rPr>
        <w:t xml:space="preserve">s) di impegnarsi ad eseguire le prestazioni in parola secondo le modalità ed i tempi stabiliti dalla stazione appaltante; </w:t>
      </w:r>
    </w:p>
    <w:p w14:paraId="7AA6400E" w14:textId="0A5A67C4" w:rsidR="007E5667" w:rsidRPr="001C41AE" w:rsidRDefault="007E5667" w:rsidP="007E5667">
      <w:pPr>
        <w:widowControl w:val="0"/>
        <w:ind w:left="426" w:hanging="426"/>
        <w:jc w:val="both"/>
        <w:rPr>
          <w:rFonts w:ascii="Avenir Next LT Pro" w:hAnsi="Avenir Next LT Pro" w:cs="Arial"/>
        </w:rPr>
      </w:pPr>
      <w:r>
        <w:rPr>
          <w:rFonts w:ascii="Avenir Next LT Pro" w:hAnsi="Avenir Next LT Pro" w:cs="Arial"/>
          <w:bCs/>
        </w:rPr>
        <w:t>t</w:t>
      </w:r>
      <w:r w:rsidRPr="00485F2A">
        <w:rPr>
          <w:rFonts w:ascii="Avenir Next LT Pro" w:hAnsi="Avenir Next LT Pro" w:cs="Arial"/>
          <w:bCs/>
        </w:rPr>
        <w:t>) che l’impresa ha piena conoscenza di tutte le circostanze generali e particolari che possono influire sulla determinazione dell’offerta e sull'espletamento del servizio oggetto della gara;</w:t>
      </w:r>
    </w:p>
    <w:p w14:paraId="7B0A6868" w14:textId="6E04E632" w:rsidR="0034112A" w:rsidRPr="00206302" w:rsidRDefault="007E5667" w:rsidP="0034112A">
      <w:pPr>
        <w:ind w:left="426" w:hanging="426"/>
        <w:jc w:val="both"/>
        <w:rPr>
          <w:rFonts w:ascii="Avenir Next LT Pro" w:hAnsi="Avenir Next LT Pro" w:cs="Arial"/>
        </w:rPr>
      </w:pPr>
      <w:r>
        <w:rPr>
          <w:rFonts w:ascii="Avenir Next LT Pro" w:hAnsi="Avenir Next LT Pro" w:cs="Arial"/>
        </w:rPr>
        <w:t>u</w:t>
      </w:r>
      <w:r w:rsidR="001C41AE">
        <w:rPr>
          <w:rFonts w:ascii="Avenir Next LT Pro" w:hAnsi="Avenir Next LT Pro" w:cs="Arial"/>
        </w:rPr>
        <w:t>)</w:t>
      </w:r>
      <w:r w:rsidR="0034112A" w:rsidRPr="00206302">
        <w:rPr>
          <w:rFonts w:ascii="Avenir Next LT Pro" w:hAnsi="Avenir Next LT Pro" w:cs="Arial"/>
        </w:rPr>
        <w:t xml:space="preserve"> di essere edotto degli obblighi </w:t>
      </w:r>
      <w:r w:rsidR="0034112A" w:rsidRPr="00B82FE7">
        <w:rPr>
          <w:rFonts w:ascii="Avenir Next LT Pro" w:hAnsi="Avenir Next LT Pro" w:cs="Arial"/>
        </w:rPr>
        <w:t xml:space="preserve">derivanti dal Codice </w:t>
      </w:r>
      <w:r w:rsidR="005F3C19" w:rsidRPr="00B82FE7">
        <w:rPr>
          <w:rFonts w:ascii="Avenir Next LT Pro" w:hAnsi="Avenir Next LT Pro" w:cs="Arial"/>
        </w:rPr>
        <w:t>Etico</w:t>
      </w:r>
      <w:r w:rsidR="0034112A" w:rsidRPr="00206302">
        <w:rPr>
          <w:rFonts w:ascii="Avenir Next LT Pro" w:hAnsi="Avenir Next LT Pro" w:cs="Arial"/>
        </w:rPr>
        <w:t xml:space="preserve"> dell’ente e di impegnarsi, in caso di aggiudicazione, a osservare e a far osservare ai propri dipendenti e collaboratori, per quanto applicabile, il suddetto codice, pena la risoluzione del contratto;</w:t>
      </w:r>
    </w:p>
    <w:p w14:paraId="59545D15" w14:textId="1135B9F5" w:rsidR="0034112A" w:rsidRPr="00206302" w:rsidRDefault="007E5667" w:rsidP="0034112A">
      <w:pPr>
        <w:ind w:left="426" w:hanging="426"/>
        <w:jc w:val="both"/>
        <w:rPr>
          <w:rFonts w:ascii="Avenir Next LT Pro" w:hAnsi="Avenir Next LT Pro" w:cs="Arial"/>
        </w:rPr>
      </w:pPr>
      <w:r>
        <w:rPr>
          <w:rFonts w:ascii="Avenir Next LT Pro" w:hAnsi="Avenir Next LT Pro" w:cs="Arial"/>
        </w:rPr>
        <w:t>v</w:t>
      </w:r>
      <w:r w:rsidR="0034112A" w:rsidRPr="00206302">
        <w:rPr>
          <w:rFonts w:ascii="Avenir Next LT Pro" w:hAnsi="Avenir Next LT Pro" w:cs="Arial"/>
        </w:rPr>
        <w:t>)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483DFD9" w14:textId="45080881" w:rsidR="0034112A" w:rsidRPr="00206302" w:rsidRDefault="007E5667" w:rsidP="0034112A">
      <w:pPr>
        <w:ind w:left="426" w:hanging="426"/>
        <w:jc w:val="both"/>
        <w:rPr>
          <w:rFonts w:ascii="Avenir Next LT Pro" w:hAnsi="Avenir Next LT Pro" w:cs="Arial"/>
        </w:rPr>
      </w:pPr>
      <w:r>
        <w:rPr>
          <w:rFonts w:ascii="Avenir Next LT Pro" w:hAnsi="Avenir Next LT Pro" w:cs="Arial"/>
        </w:rPr>
        <w:t>z</w:t>
      </w:r>
      <w:r w:rsidR="0034112A" w:rsidRPr="00206302">
        <w:rPr>
          <w:rFonts w:ascii="Avenir Next LT Pro" w:hAnsi="Avenir Next LT Pro" w:cs="Arial"/>
        </w:rPr>
        <w:t xml:space="preserve">)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w:t>
      </w:r>
      <w:r w:rsidR="0034112A" w:rsidRPr="00206302">
        <w:rPr>
          <w:rFonts w:ascii="Avenir Next LT Pro" w:hAnsi="Avenir Next LT Pro" w:cs="Arial"/>
        </w:rPr>
        <w:lastRenderedPageBreak/>
        <w:t>economiche e normative per i lavoratori in subappalto rispetto ai dipendenti dell’appaltatore e contro il lavoro irregolare;</w:t>
      </w:r>
    </w:p>
    <w:p w14:paraId="222F4CEB" w14:textId="52B0DABF" w:rsidR="0034112A" w:rsidRDefault="001C41AE" w:rsidP="0034112A">
      <w:pPr>
        <w:widowControl w:val="0"/>
        <w:ind w:left="397" w:hanging="397"/>
        <w:jc w:val="both"/>
        <w:rPr>
          <w:rFonts w:ascii="Avenir Next LT Pro" w:hAnsi="Avenir Next LT Pro" w:cs="Arial"/>
        </w:rPr>
      </w:pPr>
      <w:r>
        <w:rPr>
          <w:rFonts w:ascii="Avenir Next LT Pro" w:hAnsi="Avenir Next LT Pro" w:cs="Arial"/>
        </w:rPr>
        <w:t>z</w:t>
      </w:r>
      <w:r w:rsidR="0034112A" w:rsidRPr="00206302">
        <w:rPr>
          <w:rFonts w:ascii="Avenir Next LT Pro" w:hAnsi="Avenir Next LT Pro" w:cs="Arial"/>
        </w:rPr>
        <w:t>) di essere informato, ai sensi e per gli effetti di cui all’art. 13 del d.lgs. 196/2003, che i dati personali raccolti saranno trattati, anche con strumenti informatici, esclusivamente nell’ambito del procedimento per il quale la presente dichiarazione viene resa;</w:t>
      </w:r>
    </w:p>
    <w:p w14:paraId="573E996A" w14:textId="77777777" w:rsidR="007E5667" w:rsidRDefault="007E5667" w:rsidP="0034112A">
      <w:pPr>
        <w:widowControl w:val="0"/>
        <w:ind w:left="397" w:hanging="397"/>
        <w:jc w:val="both"/>
        <w:rPr>
          <w:rFonts w:ascii="Avenir Next LT Pro" w:hAnsi="Avenir Next LT Pro" w:cs="Arial"/>
        </w:rPr>
      </w:pPr>
    </w:p>
    <w:p w14:paraId="6928308D" w14:textId="77777777" w:rsidR="007E5667" w:rsidRPr="00B82FE7" w:rsidRDefault="007E5667" w:rsidP="007E5667">
      <w:pPr>
        <w:widowControl w:val="0"/>
        <w:ind w:left="397" w:hanging="397"/>
        <w:jc w:val="both"/>
        <w:rPr>
          <w:rFonts w:ascii="Avenir Next LT Pro" w:hAnsi="Avenir Next LT Pro" w:cs="Arial"/>
        </w:rPr>
      </w:pPr>
      <w:r w:rsidRPr="00B82FE7">
        <w:rPr>
          <w:rFonts w:ascii="Avenir Next LT Pro" w:hAnsi="Avenir Next LT Pro" w:cs="Arial"/>
        </w:rPr>
        <w:t>aa) di essere informato, ai sensi e per gli effetti di cui all’art. 13 del d.lgs. 196/2003, che i dati personali raccolti saranno trattati, anche con strumenti informatici, esclusivamente nell’ambito del procedimento per il quale la presente dichiarazione viene resa;</w:t>
      </w:r>
    </w:p>
    <w:p w14:paraId="3963439F" w14:textId="2D4E2297" w:rsidR="007E5667" w:rsidRPr="00B82FE7" w:rsidRDefault="007E5667" w:rsidP="007E5667">
      <w:pPr>
        <w:widowControl w:val="0"/>
        <w:ind w:left="397" w:hanging="397"/>
        <w:jc w:val="both"/>
        <w:rPr>
          <w:rFonts w:ascii="Avenir Next LT Pro" w:hAnsi="Avenir Next LT Pro" w:cs="Arial"/>
        </w:rPr>
      </w:pPr>
      <w:proofErr w:type="spellStart"/>
      <w:r w:rsidRPr="00B82FE7">
        <w:rPr>
          <w:rFonts w:ascii="Avenir Next LT Pro" w:hAnsi="Avenir Next LT Pro" w:cs="Arial"/>
        </w:rPr>
        <w:t>bb</w:t>
      </w:r>
      <w:proofErr w:type="spellEnd"/>
      <w:r w:rsidRPr="00B82FE7">
        <w:rPr>
          <w:rFonts w:ascii="Avenir Next LT Pro" w:hAnsi="Avenir Next LT Pro" w:cs="Arial"/>
        </w:rPr>
        <w:t xml:space="preserve">) </w:t>
      </w:r>
      <w:r w:rsidRPr="00B82FE7">
        <w:rPr>
          <w:rFonts w:ascii="Avenir Next LT Pro" w:hAnsi="Avenir Next LT Pro" w:cs="Arial"/>
          <w:bCs/>
        </w:rPr>
        <w:t>che l'impresa ha tenuto conto, in sede di preparazione dell'offerta, degli obblighi in materia di sicurezza, di condizioni di lavoro, di previdenza e di assistenza a favore dei lavoratori dipendenti in vigore nel luogo dove deve essere eseguito il servizio;</w:t>
      </w:r>
    </w:p>
    <w:p w14:paraId="3025FE9C" w14:textId="5C82CD03" w:rsidR="007E5667" w:rsidRPr="00B82FE7" w:rsidRDefault="007E5667" w:rsidP="007E5667">
      <w:pPr>
        <w:widowControl w:val="0"/>
        <w:ind w:left="284" w:hanging="284"/>
        <w:jc w:val="both"/>
        <w:rPr>
          <w:rFonts w:ascii="Avenir Next LT Pro" w:hAnsi="Avenir Next LT Pro" w:cs="Arial"/>
        </w:rPr>
      </w:pPr>
      <w:r w:rsidRPr="00B82FE7">
        <w:rPr>
          <w:rFonts w:ascii="Avenir Next LT Pro" w:hAnsi="Avenir Next LT Pro" w:cs="Arial"/>
        </w:rPr>
        <w:t xml:space="preserve">cc)  di accettare e di conoscere, con la sottoscrizione della presente dichiarazione, il Codice Etico di AIA SPA, reperibile sul sito web presso l’indirizzo URL </w:t>
      </w:r>
      <w:r w:rsidRPr="00B82FE7">
        <w:rPr>
          <w:rFonts w:ascii="Avenir Next LT Pro" w:hAnsi="Avenir Next LT Pro" w:cs="Arial"/>
          <w:color w:val="227ACB"/>
        </w:rPr>
        <w:t>https://www.ancona-airport.com/wp-content/uploads/2021/06/Codice-Etico.pdf.</w:t>
      </w:r>
      <w:r w:rsidRPr="00B82FE7">
        <w:rPr>
          <w:rFonts w:ascii="Avenir Next LT Pro" w:hAnsi="Avenir Next LT Pro" w:cs="Arial"/>
        </w:rPr>
        <w:t>, nonché di essere a conoscenza che il mancato rispetto delle prescrizioni contenute nel suddetto codice costituisce causa di esclusione dalle gare;</w:t>
      </w:r>
    </w:p>
    <w:p w14:paraId="7934B8E7" w14:textId="7A18745A" w:rsidR="007E5667" w:rsidRPr="00B82FE7" w:rsidRDefault="007E5667" w:rsidP="00D17CBC">
      <w:pPr>
        <w:adjustRightInd w:val="0"/>
        <w:jc w:val="both"/>
        <w:rPr>
          <w:rFonts w:ascii="Avenir Next LT Pro" w:hAnsi="Avenir Next LT Pro" w:cs="Arial"/>
          <w:iCs/>
        </w:rPr>
      </w:pPr>
      <w:r w:rsidRPr="00B82FE7">
        <w:rPr>
          <w:rFonts w:ascii="Avenir Next LT Pro" w:hAnsi="Avenir Next LT Pro" w:cs="Arial"/>
          <w:iCs/>
        </w:rPr>
        <w:t>Con riferimento al diritto di accesso agli atti da parte dei concorrenti rende la seguente dichiarazione (</w:t>
      </w:r>
      <w:r w:rsidRPr="00B82FE7">
        <w:rPr>
          <w:rFonts w:ascii="Avenir Next LT Pro" w:hAnsi="Avenir Next LT Pro" w:cs="Arial"/>
          <w:i/>
          <w:iCs/>
        </w:rPr>
        <w:t>selezionare la casella corrispondente al caso ricorrente</w:t>
      </w:r>
      <w:r w:rsidRPr="00B82FE7">
        <w:rPr>
          <w:rFonts w:ascii="Avenir Next LT Pro" w:hAnsi="Avenir Next LT Pro" w:cs="Arial"/>
          <w:iCs/>
        </w:rPr>
        <w:t>)</w:t>
      </w:r>
      <w:r w:rsidRPr="00B82FE7">
        <w:rPr>
          <w:rFonts w:ascii="Avenir Next LT Pro" w:hAnsi="Avenir Next LT Pro" w:cs="Arial"/>
        </w:rPr>
        <w:t>:</w:t>
      </w:r>
    </w:p>
    <w:p w14:paraId="76A66722" w14:textId="74B2AD9B" w:rsidR="007E5667" w:rsidRPr="00B82FE7" w:rsidRDefault="00D17CBC" w:rsidP="007E5667">
      <w:pPr>
        <w:jc w:val="both"/>
        <w:rPr>
          <w:rFonts w:ascii="Avenir Next LT Pro" w:hAnsi="Avenir Next LT Pro" w:cs="Arial"/>
        </w:rPr>
      </w:pPr>
      <w:proofErr w:type="spellStart"/>
      <w:r w:rsidRPr="00B82FE7">
        <w:rPr>
          <w:rFonts w:ascii="Avenir Next LT Pro" w:hAnsi="Avenir Next LT Pro" w:cs="Arial"/>
        </w:rPr>
        <w:t>dd</w:t>
      </w:r>
      <w:proofErr w:type="spellEnd"/>
      <w:r w:rsidR="007E5667" w:rsidRPr="00B82FE7">
        <w:rPr>
          <w:rFonts w:ascii="Avenir Next LT Pro" w:hAnsi="Avenir Next LT Pro" w:cs="Arial"/>
        </w:rPr>
        <w:t xml:space="preserve">) </w:t>
      </w:r>
      <w:r w:rsidR="007E5667" w:rsidRPr="00B82FE7">
        <w:rPr>
          <w:rFonts w:ascii="Avenir Next LT Pro" w:eastAsia="Wingdings" w:hAnsi="Avenir Next LT Pro" w:cs="Arial"/>
        </w:rPr>
        <w:sym w:font="Wingdings" w:char="F071"/>
      </w:r>
      <w:r w:rsidR="007E5667" w:rsidRPr="00B82FE7">
        <w:rPr>
          <w:rFonts w:ascii="Avenir Next LT Pro" w:eastAsia="Arial" w:hAnsi="Avenir Next LT Pro" w:cs="Arial"/>
        </w:rPr>
        <w:t xml:space="preserve"> </w:t>
      </w:r>
      <w:r w:rsidR="007E5667" w:rsidRPr="00B82FE7">
        <w:rPr>
          <w:rFonts w:ascii="Avenir Next LT Pro" w:hAnsi="Avenir Next LT Pro" w:cs="Arial"/>
          <w:iCs/>
        </w:rPr>
        <w:t>di autorizzare l’amministrazione a rilasciare copia di tutta la documentazione presentata per la partecipazione alla gara, in conformità agli artt. 35 e 36 del d.lgs. 36/2023;</w:t>
      </w:r>
    </w:p>
    <w:p w14:paraId="68CF6EDF" w14:textId="77777777" w:rsidR="007E5667" w:rsidRPr="00B82FE7" w:rsidRDefault="007E5667" w:rsidP="007E5667">
      <w:pPr>
        <w:jc w:val="both"/>
        <w:rPr>
          <w:rFonts w:ascii="Avenir Next LT Pro" w:hAnsi="Avenir Next LT Pro" w:cs="Arial"/>
        </w:rPr>
      </w:pPr>
      <w:r w:rsidRPr="00B82FE7">
        <w:rPr>
          <w:rFonts w:ascii="Avenir Next LT Pro" w:hAnsi="Avenir Next LT Pro" w:cs="Arial"/>
          <w:i/>
          <w:iCs/>
        </w:rPr>
        <w:t>oppure</w:t>
      </w:r>
    </w:p>
    <w:p w14:paraId="78DD5406" w14:textId="32A8F7F8" w:rsidR="007E5667" w:rsidRPr="00B82FE7" w:rsidRDefault="00D17CBC" w:rsidP="007E5667">
      <w:pPr>
        <w:jc w:val="both"/>
        <w:rPr>
          <w:rFonts w:ascii="Avenir Next LT Pro" w:hAnsi="Avenir Next LT Pro" w:cs="Arial"/>
        </w:rPr>
      </w:pPr>
      <w:proofErr w:type="spellStart"/>
      <w:r w:rsidRPr="00B82FE7">
        <w:rPr>
          <w:rFonts w:ascii="Avenir Next LT Pro" w:hAnsi="Avenir Next LT Pro" w:cs="Arial"/>
        </w:rPr>
        <w:t>dd</w:t>
      </w:r>
      <w:proofErr w:type="spellEnd"/>
      <w:r w:rsidR="007E5667" w:rsidRPr="00B82FE7">
        <w:rPr>
          <w:rFonts w:ascii="Avenir Next LT Pro" w:hAnsi="Avenir Next LT Pro" w:cs="Arial"/>
        </w:rPr>
        <w:t xml:space="preserve">) </w:t>
      </w:r>
      <w:r w:rsidR="007E5667" w:rsidRPr="00B82FE7">
        <w:rPr>
          <w:rFonts w:ascii="Avenir Next LT Pro" w:eastAsia="Wingdings" w:hAnsi="Avenir Next LT Pro" w:cs="Arial"/>
        </w:rPr>
        <w:sym w:font="Wingdings" w:char="F071"/>
      </w:r>
      <w:r w:rsidR="007E5667" w:rsidRPr="00B82FE7">
        <w:rPr>
          <w:rFonts w:ascii="Avenir Next LT Pro" w:eastAsia="Arial" w:hAnsi="Avenir Next LT Pro" w:cs="Arial"/>
        </w:rPr>
        <w:t xml:space="preserve"> </w:t>
      </w:r>
      <w:r w:rsidR="007E5667" w:rsidRPr="00B82FE7">
        <w:rPr>
          <w:rFonts w:ascii="Avenir Next LT Pro" w:hAnsi="Avenir Next LT Pro" w:cs="Arial"/>
          <w:iCs/>
        </w:rPr>
        <w:t>di non autorizzare l’amministrazione, in conformità agli artt. 35 e 36 del d.lgs. 36/2023 a rilasciare le seguenti parti dell’offerta tecnica presentata per la partecipazione alla gara: ……………………………………. (</w:t>
      </w:r>
      <w:r w:rsidR="007E5667" w:rsidRPr="00B82FE7">
        <w:rPr>
          <w:rFonts w:ascii="Avenir Next LT Pro" w:hAnsi="Avenir Next LT Pro" w:cs="Arial"/>
          <w:i/>
        </w:rPr>
        <w:t>indicare le parti da sottrarre all’accesso e alla pubblicazione in base alla normativa citata</w:t>
      </w:r>
      <w:r w:rsidR="007E5667" w:rsidRPr="00B82FE7">
        <w:rPr>
          <w:rFonts w:ascii="Avenir Next LT Pro" w:hAnsi="Avenir Next LT Pro" w:cs="Arial"/>
          <w:iCs/>
        </w:rPr>
        <w:t xml:space="preserve">), per le seguenti ragioni: </w:t>
      </w:r>
      <w:r w:rsidR="007E5667" w:rsidRPr="00B82FE7">
        <w:rPr>
          <w:rFonts w:ascii="Avenir Next LT Pro" w:hAnsi="Avenir Next LT Pro" w:cs="Arial"/>
          <w:i/>
        </w:rPr>
        <w:t>……………………………</w:t>
      </w:r>
      <w:proofErr w:type="gramStart"/>
      <w:r w:rsidR="007E5667" w:rsidRPr="00B82FE7">
        <w:rPr>
          <w:rFonts w:ascii="Avenir Next LT Pro" w:hAnsi="Avenir Next LT Pro" w:cs="Arial"/>
          <w:i/>
        </w:rPr>
        <w:t>…….</w:t>
      </w:r>
      <w:proofErr w:type="gramEnd"/>
      <w:r w:rsidR="007E5667" w:rsidRPr="00B82FE7">
        <w:rPr>
          <w:rFonts w:ascii="Avenir Next LT Pro" w:hAnsi="Avenir Next LT Pro" w:cs="Arial"/>
          <w:i/>
        </w:rPr>
        <w:t>. (indicare le motivazioni che giustificano la tutela del know-how).</w:t>
      </w:r>
    </w:p>
    <w:p w14:paraId="5DED636A" w14:textId="77777777" w:rsidR="007E5667" w:rsidRPr="00B82FE7" w:rsidRDefault="007E5667" w:rsidP="007E5667">
      <w:pPr>
        <w:widowControl w:val="0"/>
        <w:ind w:left="284" w:hanging="284"/>
        <w:jc w:val="both"/>
        <w:rPr>
          <w:rFonts w:ascii="Avenir Next LT Pro" w:hAnsi="Avenir Next LT Pro" w:cs="Arial"/>
        </w:rPr>
      </w:pPr>
    </w:p>
    <w:p w14:paraId="770BAF73" w14:textId="77777777" w:rsidR="007E5667" w:rsidRPr="00B82FE7" w:rsidRDefault="007E5667" w:rsidP="007E5667">
      <w:pPr>
        <w:jc w:val="both"/>
        <w:rPr>
          <w:rFonts w:ascii="Avenir Next LT Pro" w:hAnsi="Avenir Next LT Pro" w:cs="Arial"/>
        </w:rPr>
      </w:pPr>
      <w:r w:rsidRPr="00B82FE7">
        <w:rPr>
          <w:rFonts w:ascii="Avenir Next LT Pro" w:hAnsi="Avenir Next LT Pro" w:cs="Arial"/>
          <w:bCs/>
        </w:rPr>
        <w:t>Il contraente appaltatore si impegna a dare comunicazione tempestiva, alla stazione appaltante e alla Prefettura, di tentativi di concussione che si siano, in qualsiasi modo, manifestati nei confronti dell’imprenditore, degli organi sociali o dei dirigenti di impresa.</w:t>
      </w:r>
    </w:p>
    <w:p w14:paraId="1656B5BB" w14:textId="77777777" w:rsidR="007E5667" w:rsidRPr="00B82FE7" w:rsidRDefault="007E5667" w:rsidP="007E5667">
      <w:pPr>
        <w:jc w:val="both"/>
        <w:rPr>
          <w:rFonts w:ascii="Avenir Next LT Pro" w:hAnsi="Avenir Next LT Pro" w:cs="Arial"/>
        </w:rPr>
      </w:pPr>
      <w:r w:rsidRPr="00B82FE7">
        <w:rPr>
          <w:rFonts w:ascii="Avenir Next LT Pro" w:hAnsi="Avenir Next LT Pro" w:cs="Arial"/>
          <w:bCs/>
        </w:rPr>
        <w:t>Il predetto adempimento ha natura essenziale ai fini della esecuzione del contratto stesso, ai sensi dell’art. 1456 del c.c., ogniqualvolta nei confronti di pubblici amministratori che abbiano esercitato funzioni relative alla stipula ed esecuzione del contratto sia stata disposta misura cautelare o sia intervenuto rinvio a giudizio per il delitto previsto dall’art. 317 del c.p.</w:t>
      </w:r>
    </w:p>
    <w:p w14:paraId="17869097" w14:textId="77777777" w:rsidR="007E5667" w:rsidRPr="00B82FE7" w:rsidRDefault="007E5667" w:rsidP="007E5667">
      <w:pPr>
        <w:pStyle w:val="Corpotesto"/>
        <w:jc w:val="center"/>
        <w:rPr>
          <w:rFonts w:ascii="Avenir Next LT Pro" w:hAnsi="Avenir Next LT Pro" w:cs="Arial"/>
          <w:bCs/>
        </w:rPr>
      </w:pPr>
    </w:p>
    <w:p w14:paraId="2065B98A" w14:textId="77777777" w:rsidR="007E5667" w:rsidRPr="00B82FE7" w:rsidRDefault="007E5667" w:rsidP="007E5667">
      <w:pPr>
        <w:pStyle w:val="Corpotesto"/>
        <w:jc w:val="center"/>
        <w:rPr>
          <w:rFonts w:ascii="Avenir Next LT Pro" w:hAnsi="Avenir Next LT Pro" w:cs="Arial"/>
        </w:rPr>
      </w:pPr>
      <w:r w:rsidRPr="00B82FE7">
        <w:rPr>
          <w:rFonts w:ascii="Avenir Next LT Pro" w:hAnsi="Avenir Next LT Pro" w:cs="Arial"/>
        </w:rPr>
        <w:t>Inoltre</w:t>
      </w:r>
    </w:p>
    <w:p w14:paraId="798B9DF3" w14:textId="77777777" w:rsidR="007E5667" w:rsidRPr="00B82FE7" w:rsidRDefault="007E5667" w:rsidP="007E5667">
      <w:pPr>
        <w:pStyle w:val="Corpotesto"/>
        <w:jc w:val="center"/>
        <w:rPr>
          <w:rFonts w:ascii="Avenir Next LT Pro" w:hAnsi="Avenir Next LT Pro" w:cs="Arial"/>
        </w:rPr>
      </w:pPr>
      <w:r w:rsidRPr="00B82FE7">
        <w:rPr>
          <w:rFonts w:ascii="Avenir Next LT Pro" w:hAnsi="Avenir Next LT Pro" w:cs="Arial"/>
        </w:rPr>
        <w:t xml:space="preserve">AI SENSI DELLA LEGGE 13 AGOSTO 2010, N. 136 </w:t>
      </w:r>
    </w:p>
    <w:p w14:paraId="7C3763AB" w14:textId="77777777" w:rsidR="007E5667" w:rsidRPr="00B82FE7" w:rsidRDefault="007E5667" w:rsidP="007E5667">
      <w:pPr>
        <w:pStyle w:val="Corpotesto"/>
        <w:jc w:val="center"/>
        <w:rPr>
          <w:rFonts w:ascii="Avenir Next LT Pro" w:hAnsi="Avenir Next LT Pro" w:cs="Arial"/>
        </w:rPr>
      </w:pPr>
      <w:r w:rsidRPr="00B82FE7">
        <w:rPr>
          <w:rFonts w:ascii="Avenir Next LT Pro" w:hAnsi="Avenir Next LT Pro" w:cs="Arial"/>
        </w:rPr>
        <w:t>SULL’OBBLIGO DI TRACCIABILITÀ DEI FLUSSI FINANZIARI</w:t>
      </w:r>
    </w:p>
    <w:p w14:paraId="73F782A4" w14:textId="77777777" w:rsidR="007E5667" w:rsidRPr="00B82FE7" w:rsidRDefault="007E5667" w:rsidP="007E5667">
      <w:pPr>
        <w:pStyle w:val="Corpotesto"/>
        <w:jc w:val="center"/>
        <w:rPr>
          <w:rFonts w:ascii="Avenir Next LT Pro" w:hAnsi="Avenir Next LT Pro" w:cs="Arial"/>
        </w:rPr>
      </w:pPr>
    </w:p>
    <w:p w14:paraId="795BC097" w14:textId="77777777" w:rsidR="007E5667" w:rsidRPr="00B82FE7" w:rsidRDefault="007E5667" w:rsidP="007E5667">
      <w:pPr>
        <w:pStyle w:val="Corpotesto"/>
        <w:widowControl w:val="0"/>
        <w:numPr>
          <w:ilvl w:val="0"/>
          <w:numId w:val="33"/>
        </w:numPr>
        <w:tabs>
          <w:tab w:val="clear" w:pos="720"/>
        </w:tabs>
        <w:suppressAutoHyphens/>
        <w:spacing w:after="0"/>
        <w:ind w:left="360"/>
        <w:jc w:val="both"/>
        <w:rPr>
          <w:rFonts w:ascii="Avenir Next LT Pro" w:hAnsi="Avenir Next LT Pro" w:cs="Arial"/>
        </w:rPr>
      </w:pPr>
      <w:r w:rsidRPr="00B82FE7">
        <w:rPr>
          <w:rFonts w:ascii="Avenir Next LT Pro" w:hAnsi="Avenir Next LT Pro" w:cs="Arial"/>
        </w:rPr>
        <w:t>L’impresa, in caso di affidamento dell’appalto, dichiara di assumere gli obblighi di tracciabilità dei flussi finanziari di cui alla sopra citata legge. A tal fine si impegna:</w:t>
      </w:r>
    </w:p>
    <w:p w14:paraId="4FF85A2A" w14:textId="77777777" w:rsidR="007E5667" w:rsidRPr="00B82FE7" w:rsidRDefault="007E5667" w:rsidP="007E5667">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rPr>
      </w:pPr>
      <w:r w:rsidRPr="00B82FE7">
        <w:rPr>
          <w:rFonts w:ascii="Avenir Next LT Pro" w:hAnsi="Avenir Next LT Pro" w:cs="Arial"/>
        </w:rPr>
        <w:t>ad utilizzare uno o più conti correnti bancari o postali, accesi presso banche o presso la società Poste Italiane S.p.A., dedicati alle commesse pubbliche per i movimenti finanziari relativi alla gestione del presente appalto;</w:t>
      </w:r>
    </w:p>
    <w:p w14:paraId="05A7DA19" w14:textId="77777777" w:rsidR="007E5667" w:rsidRPr="00B82FE7" w:rsidRDefault="007E5667" w:rsidP="007E5667">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rPr>
      </w:pPr>
      <w:r w:rsidRPr="00B82FE7">
        <w:rPr>
          <w:rFonts w:ascii="Avenir Next LT Pro" w:hAnsi="Avenir Next LT Pro" w:cs="Arial"/>
        </w:rPr>
        <w:t>a comunicare ad AIA SPA gli estremi identificativi dei conti correnti di cui al punto precedente, nonché le generalità e il codice fiscale delle persone delegate ad operare su di essi, entro sette giorni dalla loro accensione;</w:t>
      </w:r>
    </w:p>
    <w:p w14:paraId="1366A695" w14:textId="77777777" w:rsidR="007E5667" w:rsidRPr="00B82FE7" w:rsidRDefault="007E5667" w:rsidP="007E5667">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rPr>
      </w:pPr>
      <w:r w:rsidRPr="00B82FE7">
        <w:rPr>
          <w:rFonts w:ascii="Avenir Next LT Pro" w:hAnsi="Avenir Next LT Pro" w:cs="Arial"/>
        </w:rPr>
        <w:t xml:space="preserve">a prevedere nei contratti che saranno sottoscritti con imprese a qualsiasi titolo interessate a lavori/servizi/forniture oggetto del presente appalto, quali ad esempio subappaltatori/subcontraenti, la clausola con la quale ciascuno di essi assume gli obblighi di </w:t>
      </w:r>
      <w:r w:rsidRPr="00B82FE7">
        <w:rPr>
          <w:rFonts w:ascii="Avenir Next LT Pro" w:hAnsi="Avenir Next LT Pro" w:cs="Arial"/>
        </w:rPr>
        <w:lastRenderedPageBreak/>
        <w:t>tracciabilità dei flussi finanziari di cui alla citata legge, a pena di nullità assoluta dei contratti stessi;</w:t>
      </w:r>
    </w:p>
    <w:p w14:paraId="64117021" w14:textId="77777777" w:rsidR="007E5667" w:rsidRPr="00B82FE7" w:rsidRDefault="007E5667" w:rsidP="007E5667">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rPr>
      </w:pPr>
      <w:r w:rsidRPr="00B82FE7">
        <w:rPr>
          <w:rFonts w:ascii="Avenir Next LT Pro" w:hAnsi="Avenir Next LT Pro" w:cs="Arial"/>
        </w:rPr>
        <w:t>se ha notizia dell’inadempimento agli obblighi di tracciabilità finanziaria da parte dei soggetti di cui alla precedente lettera c), a risolvere immediatamente il rapporto contrattuale con la controparte, informando contestualmente sia AIA SPA che la prefettura-ufficio territoriale del Governo territorialmente competente.</w:t>
      </w:r>
    </w:p>
    <w:p w14:paraId="0C077F34" w14:textId="77777777" w:rsidR="007E5667" w:rsidRPr="00B82FE7" w:rsidRDefault="007E5667" w:rsidP="007E5667">
      <w:pPr>
        <w:pStyle w:val="Corpotesto"/>
        <w:widowControl w:val="0"/>
        <w:numPr>
          <w:ilvl w:val="0"/>
          <w:numId w:val="34"/>
        </w:numPr>
        <w:tabs>
          <w:tab w:val="clear" w:pos="720"/>
        </w:tabs>
        <w:suppressAutoHyphens/>
        <w:spacing w:after="0"/>
        <w:ind w:left="426" w:hanging="426"/>
        <w:jc w:val="both"/>
        <w:rPr>
          <w:rFonts w:ascii="Avenir Next LT Pro" w:hAnsi="Avenir Next LT Pro" w:cs="Arial"/>
        </w:rPr>
      </w:pPr>
      <w:r w:rsidRPr="00B82FE7">
        <w:rPr>
          <w:rFonts w:ascii="Avenir Next LT Pro" w:hAnsi="Avenir Next LT Pro" w:cs="Arial"/>
        </w:rPr>
        <w:t>L’impresa dichiara di essere consapevole che, ai fini di verificare l’applicazione della norma AIA SPA. potrà richiedere all’appaltatore copia dei contratti di cui alla lettera c); l’impresa si impegna fin d’ora a provvedere ad adempiere alla richiesta entro i termini che verranno dati.</w:t>
      </w:r>
    </w:p>
    <w:p w14:paraId="16A79FDF" w14:textId="77777777" w:rsidR="007E5667" w:rsidRPr="00B82FE7" w:rsidRDefault="007E5667" w:rsidP="007E5667">
      <w:pPr>
        <w:pStyle w:val="Corpotesto"/>
        <w:widowControl w:val="0"/>
        <w:numPr>
          <w:ilvl w:val="0"/>
          <w:numId w:val="34"/>
        </w:numPr>
        <w:tabs>
          <w:tab w:val="clear" w:pos="720"/>
        </w:tabs>
        <w:suppressAutoHyphens/>
        <w:spacing w:after="0"/>
        <w:ind w:left="360"/>
        <w:jc w:val="both"/>
        <w:rPr>
          <w:rFonts w:ascii="Avenir Next LT Pro" w:hAnsi="Avenir Next LT Pro" w:cs="Arial"/>
        </w:rPr>
      </w:pPr>
      <w:r w:rsidRPr="00B82FE7">
        <w:rPr>
          <w:rFonts w:ascii="Avenir Next LT Pro" w:hAnsi="Avenir Next LT Pro" w:cs="Arial"/>
        </w:rPr>
        <w:t>L’impresa dichiara di essere a conoscenza che AIA SPA risolverà il contratto in tutti i casi in cui le transazioni siano eseguite senza avvalersi di banche o della società Poste Italiane S.p.A.</w:t>
      </w:r>
    </w:p>
    <w:p w14:paraId="37ACE768" w14:textId="77777777" w:rsidR="007E5667" w:rsidRPr="00B82FE7" w:rsidRDefault="007E5667" w:rsidP="007E5667">
      <w:pPr>
        <w:pStyle w:val="Corpodeltesto21"/>
        <w:widowControl w:val="0"/>
        <w:tabs>
          <w:tab w:val="left" w:pos="1184"/>
        </w:tabs>
        <w:spacing w:line="240" w:lineRule="auto"/>
        <w:ind w:left="0"/>
        <w:rPr>
          <w:rFonts w:ascii="Avenir Next LT Pro" w:hAnsi="Avenir Next LT Pro"/>
          <w:kern w:val="0"/>
        </w:rPr>
      </w:pPr>
    </w:p>
    <w:p w14:paraId="7F365FDD" w14:textId="77777777" w:rsidR="007E5667" w:rsidRPr="00B82FE7" w:rsidRDefault="007E5667" w:rsidP="007E5667">
      <w:pPr>
        <w:pStyle w:val="Corpodeltesto21"/>
        <w:widowControl w:val="0"/>
        <w:tabs>
          <w:tab w:val="left" w:pos="1184"/>
        </w:tabs>
        <w:spacing w:line="240" w:lineRule="auto"/>
        <w:ind w:left="0"/>
        <w:rPr>
          <w:rFonts w:ascii="Avenir Next LT Pro" w:hAnsi="Avenir Next LT Pro"/>
          <w:kern w:val="0"/>
        </w:rPr>
      </w:pPr>
    </w:p>
    <w:p w14:paraId="64088E61" w14:textId="77777777" w:rsidR="007E5667" w:rsidRPr="00B82FE7" w:rsidRDefault="007E5667" w:rsidP="007E5667">
      <w:pPr>
        <w:jc w:val="right"/>
        <w:rPr>
          <w:rFonts w:ascii="Avenir Next LT Pro" w:hAnsi="Avenir Next LT Pro" w:cs="Arial"/>
        </w:rPr>
      </w:pPr>
      <w:r w:rsidRPr="00B82FE7">
        <w:rPr>
          <w:rFonts w:ascii="Avenir Next LT Pro" w:hAnsi="Avenir Next LT Pro" w:cs="Arial"/>
        </w:rPr>
        <w:t>(Firma digitale del legale rappresentante dell’operatore)</w:t>
      </w:r>
    </w:p>
    <w:p w14:paraId="374B0B10" w14:textId="77777777" w:rsidR="007E5667" w:rsidRPr="00B82FE7" w:rsidRDefault="007E5667" w:rsidP="007E5667">
      <w:pPr>
        <w:pStyle w:val="Corpotesto"/>
        <w:rPr>
          <w:rFonts w:ascii="Avenir Next LT Pro" w:hAnsi="Avenir Next LT Pro" w:cs="Arial"/>
          <w:b/>
          <w:bCs/>
          <w:u w:val="single"/>
        </w:rPr>
      </w:pPr>
    </w:p>
    <w:p w14:paraId="54F426E6" w14:textId="77777777" w:rsidR="007E5667" w:rsidRPr="00B82FE7" w:rsidRDefault="007E5667" w:rsidP="007E5667">
      <w:pPr>
        <w:pStyle w:val="Corpotesto"/>
        <w:rPr>
          <w:rFonts w:ascii="Avenir Next LT Pro" w:hAnsi="Avenir Next LT Pro" w:cs="Arial"/>
        </w:rPr>
      </w:pPr>
      <w:r w:rsidRPr="00B82FE7">
        <w:rPr>
          <w:rFonts w:ascii="Avenir Next LT Pro" w:hAnsi="Avenir Next LT Pro" w:cs="Arial"/>
        </w:rPr>
        <w:t>Nel caso di raggruppamento temporaneo di concorrenti o consorzio ordinario l’autocertificazione dovrà essere presentata da tutte le ditte costituenti il raggruppamento o il consorzio.</w:t>
      </w:r>
    </w:p>
    <w:p w14:paraId="22A5E598" w14:textId="77777777" w:rsidR="007E5667" w:rsidRPr="00B82FE7" w:rsidRDefault="007E5667" w:rsidP="007E5667">
      <w:pPr>
        <w:pStyle w:val="Corpodeltesto2"/>
        <w:widowControl w:val="0"/>
        <w:jc w:val="center"/>
        <w:rPr>
          <w:rFonts w:ascii="Avenir Next LT Pro" w:hAnsi="Avenir Next LT Pro" w:cs="Arial"/>
          <w:b/>
          <w:i/>
          <w:sz w:val="20"/>
        </w:rPr>
      </w:pPr>
    </w:p>
    <w:p w14:paraId="5165B97B" w14:textId="77777777" w:rsidR="007E5667" w:rsidRPr="00B82FE7" w:rsidRDefault="007E5667" w:rsidP="007E5667">
      <w:pPr>
        <w:pStyle w:val="Corpodeltesto2"/>
        <w:widowControl w:val="0"/>
        <w:jc w:val="center"/>
        <w:rPr>
          <w:rFonts w:ascii="Avenir Next LT Pro" w:hAnsi="Avenir Next LT Pro" w:cs="Arial"/>
          <w:b/>
          <w:sz w:val="20"/>
        </w:rPr>
      </w:pPr>
      <w:r w:rsidRPr="00B82FE7">
        <w:rPr>
          <w:rFonts w:ascii="Avenir Next LT Pro" w:hAnsi="Avenir Next LT Pro" w:cs="Arial"/>
          <w:b/>
          <w:sz w:val="20"/>
        </w:rPr>
        <w:t>Informativa sul trattamento dei dati personali (art. 13 GDPR)</w:t>
      </w:r>
    </w:p>
    <w:p w14:paraId="4689858A" w14:textId="77777777" w:rsidR="007E5667" w:rsidRPr="00B82FE7" w:rsidRDefault="007E5667" w:rsidP="007E5667">
      <w:pPr>
        <w:pStyle w:val="Corpodeltesto2"/>
        <w:widowControl w:val="0"/>
        <w:jc w:val="center"/>
        <w:rPr>
          <w:rFonts w:ascii="Avenir Next LT Pro" w:hAnsi="Avenir Next LT Pro" w:cs="Arial"/>
          <w:sz w:val="20"/>
        </w:rPr>
      </w:pPr>
    </w:p>
    <w:p w14:paraId="24D4E184" w14:textId="77777777" w:rsidR="007E5667" w:rsidRPr="00B82FE7" w:rsidRDefault="007E5667" w:rsidP="007E5667">
      <w:pPr>
        <w:adjustRightInd w:val="0"/>
        <w:jc w:val="both"/>
        <w:rPr>
          <w:rFonts w:ascii="Avenir Next LT Pro" w:hAnsi="Avenir Next LT Pro" w:cs="Arial"/>
          <w:iCs/>
        </w:rPr>
      </w:pPr>
      <w:r w:rsidRPr="00B82FE7">
        <w:rPr>
          <w:rFonts w:ascii="Avenir Next LT Pro" w:hAnsi="Avenir Next LT Pro" w:cs="Arial"/>
          <w:iCs/>
        </w:rPr>
        <w:t xml:space="preserve">Facendo riferimento all’art. 13 regolamento (UE) 2016/679 del Parlamento europeo e del Consiglio del 27 aprile 2016 relativo alla protezione delle persone fisiche con riguardo al trattamento dei dati personali, si precisa che: </w:t>
      </w:r>
    </w:p>
    <w:p w14:paraId="15DC4B63" w14:textId="77777777" w:rsidR="007E5667" w:rsidRPr="00B82FE7" w:rsidRDefault="007E5667" w:rsidP="007E5667">
      <w:pPr>
        <w:adjustRightInd w:val="0"/>
        <w:jc w:val="both"/>
        <w:rPr>
          <w:rFonts w:ascii="Avenir Next LT Pro" w:hAnsi="Avenir Next LT Pro" w:cs="Arial"/>
          <w:iCs/>
        </w:rPr>
      </w:pPr>
      <w:r w:rsidRPr="00B82FE7">
        <w:rPr>
          <w:rFonts w:ascii="Avenir Next LT Pro" w:hAnsi="Avenir Next LT Pro" w:cs="Arial"/>
          <w:iCs/>
        </w:rPr>
        <w:t xml:space="preserve">a) titolare del trattamento è AIA SPA ed i relativi dati di contatto sono i seguenti: PEC: </w:t>
      </w:r>
      <w:hyperlink r:id="rId8" w:history="1">
        <w:r w:rsidRPr="00B82FE7">
          <w:rPr>
            <w:rStyle w:val="Collegamentoipertestuale"/>
            <w:rFonts w:ascii="Avenir Next LT Pro" w:hAnsi="Avenir Next LT Pro" w:cs="Arial"/>
            <w:iCs/>
          </w:rPr>
          <w:t>anconainternationalairport@legalmail.it</w:t>
        </w:r>
      </w:hyperlink>
      <w:r w:rsidRPr="00B82FE7">
        <w:rPr>
          <w:rFonts w:ascii="Avenir Next LT Pro" w:hAnsi="Avenir Next LT Pro" w:cs="Arial"/>
          <w:iCs/>
        </w:rPr>
        <w:t xml:space="preserve"> _ tel.071/28271;</w:t>
      </w:r>
    </w:p>
    <w:p w14:paraId="3F44E4EA" w14:textId="77777777" w:rsidR="007E5667" w:rsidRPr="00B82FE7" w:rsidRDefault="007E5667" w:rsidP="007E5667">
      <w:pPr>
        <w:adjustRightInd w:val="0"/>
        <w:jc w:val="both"/>
        <w:rPr>
          <w:rFonts w:ascii="Avenir Next LT Pro" w:hAnsi="Avenir Next LT Pro" w:cs="Arial"/>
          <w:iCs/>
        </w:rPr>
      </w:pPr>
      <w:r w:rsidRPr="00B82FE7">
        <w:rPr>
          <w:rFonts w:ascii="Avenir Next LT Pro" w:hAnsi="Avenir Next LT Pro" w:cs="Arial"/>
          <w:iCs/>
        </w:rPr>
        <w:t xml:space="preserve">b) il Responsabile della protezione dei dati - </w:t>
      </w:r>
      <w:r w:rsidRPr="00B82FE7">
        <w:rPr>
          <w:rFonts w:ascii="Avenir Next LT Pro" w:hAnsi="Avenir Next LT Pro" w:cs="Arial"/>
          <w:i/>
          <w:iCs/>
        </w:rPr>
        <w:t xml:space="preserve">Data </w:t>
      </w:r>
      <w:proofErr w:type="spellStart"/>
      <w:r w:rsidRPr="00B82FE7">
        <w:rPr>
          <w:rFonts w:ascii="Avenir Next LT Pro" w:hAnsi="Avenir Next LT Pro" w:cs="Arial"/>
          <w:i/>
          <w:iCs/>
        </w:rPr>
        <w:t>Protection</w:t>
      </w:r>
      <w:proofErr w:type="spellEnd"/>
      <w:r w:rsidRPr="00B82FE7">
        <w:rPr>
          <w:rFonts w:ascii="Avenir Next LT Pro" w:hAnsi="Avenir Next LT Pro" w:cs="Arial"/>
          <w:i/>
          <w:iCs/>
        </w:rPr>
        <w:t xml:space="preserve"> Officer</w:t>
      </w:r>
      <w:r w:rsidRPr="00B82FE7">
        <w:rPr>
          <w:rFonts w:ascii="Avenir Next LT Pro" w:hAnsi="Avenir Next LT Pro" w:cs="Arial"/>
          <w:iCs/>
        </w:rPr>
        <w:t xml:space="preserve"> (</w:t>
      </w:r>
      <w:r w:rsidRPr="00B82FE7">
        <w:rPr>
          <w:rFonts w:ascii="Avenir Next LT Pro" w:hAnsi="Avenir Next LT Pro" w:cs="Arial"/>
        </w:rPr>
        <w:t>RPD-DPO</w:t>
      </w:r>
      <w:r w:rsidRPr="00B82FE7">
        <w:rPr>
          <w:rFonts w:ascii="Avenir Next LT Pro" w:hAnsi="Avenir Next LT Pro" w:cs="Arial"/>
          <w:iCs/>
        </w:rPr>
        <w:t>) è l’Avv. Andrea Giaccaglia ed i relativi dati di contatto sono i seguenti: mail:</w:t>
      </w:r>
      <w:r w:rsidRPr="00B82FE7">
        <w:t xml:space="preserve"> </w:t>
      </w:r>
      <w:r w:rsidRPr="00B82FE7">
        <w:rPr>
          <w:rFonts w:ascii="Avenir Next LT Pro" w:hAnsi="Avenir Next LT Pro" w:cs="Arial"/>
          <w:iCs/>
        </w:rPr>
        <w:t>avv.giaccaglia@gmail.com</w:t>
      </w:r>
    </w:p>
    <w:p w14:paraId="510EB794" w14:textId="77777777" w:rsidR="007E5667" w:rsidRPr="00B82FE7" w:rsidRDefault="007E5667" w:rsidP="007E5667">
      <w:pPr>
        <w:adjustRightInd w:val="0"/>
        <w:jc w:val="both"/>
        <w:rPr>
          <w:rFonts w:ascii="Avenir Next LT Pro" w:hAnsi="Avenir Next LT Pro" w:cs="Arial"/>
          <w:iCs/>
        </w:rPr>
      </w:pPr>
      <w:r w:rsidRPr="00B82FE7">
        <w:rPr>
          <w:rFonts w:ascii="Avenir Next LT Pro" w:hAnsi="Avenir Next LT Pro" w:cs="Arial"/>
          <w:iCs/>
        </w:rPr>
        <w:t>c) il conferimento dei dati costituisce un obbligo legale necessario per la partecipazione alla gara e l’eventuale rifiuto a rispondere comporta l’esclusione dal procedimento in oggetto;</w:t>
      </w:r>
    </w:p>
    <w:p w14:paraId="3CA5890D" w14:textId="77777777" w:rsidR="007E5667" w:rsidRPr="00B82FE7" w:rsidRDefault="007E5667" w:rsidP="007E5667">
      <w:pPr>
        <w:adjustRightInd w:val="0"/>
        <w:jc w:val="both"/>
        <w:rPr>
          <w:rFonts w:ascii="Avenir Next LT Pro" w:hAnsi="Avenir Next LT Pro" w:cs="Arial"/>
          <w:iCs/>
        </w:rPr>
      </w:pPr>
      <w:r w:rsidRPr="00B82FE7">
        <w:rPr>
          <w:rFonts w:ascii="Avenir Next LT Pro" w:hAnsi="Avenir Next LT Pro" w:cs="Arial"/>
          <w:iCs/>
        </w:rPr>
        <w:t>d) le finalità e le modalità di trattamento (prevalentemente informatiche e telematiche) cui sono destinati i dati raccolti ineriscono al procedimento in oggetto;</w:t>
      </w:r>
    </w:p>
    <w:p w14:paraId="35877ADC" w14:textId="77777777" w:rsidR="007E5667" w:rsidRPr="00B82FE7" w:rsidRDefault="007E5667" w:rsidP="007E5667">
      <w:pPr>
        <w:adjustRightInd w:val="0"/>
        <w:jc w:val="both"/>
        <w:rPr>
          <w:rFonts w:ascii="Avenir Next LT Pro" w:hAnsi="Avenir Next LT Pro" w:cs="Arial"/>
          <w:iCs/>
        </w:rPr>
      </w:pPr>
      <w:r w:rsidRPr="00B82FE7">
        <w:rPr>
          <w:rFonts w:ascii="Avenir Next LT Pro" w:hAnsi="Avenir Next LT Pro" w:cs="Arial"/>
          <w:iCs/>
        </w:rPr>
        <w:t>e) l'interessato al trattamento ha i diritti di cui all’art. 13, co. 2, lett. b), tra i quali di chiedere al titolare del trattamento (sopra citato) l'accesso ai dati personali e la relativa rettifica;</w:t>
      </w:r>
    </w:p>
    <w:p w14:paraId="29811A2C" w14:textId="77777777" w:rsidR="007E5667" w:rsidRPr="00B82FE7" w:rsidRDefault="007E5667" w:rsidP="007E5667">
      <w:pPr>
        <w:adjustRightInd w:val="0"/>
        <w:jc w:val="both"/>
        <w:rPr>
          <w:rFonts w:ascii="Avenir Next LT Pro" w:hAnsi="Avenir Next LT Pro" w:cs="Arial"/>
          <w:iCs/>
        </w:rPr>
      </w:pPr>
      <w:r w:rsidRPr="00B82FE7">
        <w:rPr>
          <w:rFonts w:ascii="Avenir Next LT Pro" w:hAnsi="Avenir Next LT Pro" w:cs="Arial"/>
          <w:iCs/>
        </w:rPr>
        <w:t>f) i dati saranno trattati esclusivamente dal personale e da collaboratori di AIA SPA implicati nel procedimento, o dai soggetti espressamente nominati come responsabili del trattamento. Inoltre, potranno essere comunicati ai concorrenti che partecipano alla gara ogni altro soggetto che abbia interesse ai sensi del d.lgs. n. 36/2023 e della legge n. 241/1990,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58D5D210" w14:textId="77777777" w:rsidR="007E5667" w:rsidRPr="00B82FE7" w:rsidRDefault="007E5667" w:rsidP="007E5667">
      <w:pPr>
        <w:adjustRightInd w:val="0"/>
        <w:jc w:val="both"/>
        <w:rPr>
          <w:rFonts w:ascii="Avenir Next LT Pro" w:hAnsi="Avenir Next LT Pro" w:cs="Arial"/>
          <w:iCs/>
        </w:rPr>
      </w:pPr>
      <w:r w:rsidRPr="00B82FE7">
        <w:rPr>
          <w:rFonts w:ascii="Avenir Next LT Pro" w:hAnsi="Avenir Next LT Pro" w:cs="Arial"/>
          <w:iCs/>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19D99769" w14:textId="22533157" w:rsidR="0034112A" w:rsidRPr="00B82FE7" w:rsidRDefault="007E5667" w:rsidP="00610FDB">
      <w:pPr>
        <w:adjustRightInd w:val="0"/>
        <w:jc w:val="both"/>
        <w:rPr>
          <w:rFonts w:ascii="Avenir Next LT Pro" w:hAnsi="Avenir Next LT Pro" w:cs="Arial"/>
          <w:iCs/>
        </w:rPr>
      </w:pPr>
      <w:r w:rsidRPr="00B82FE7">
        <w:rPr>
          <w:rFonts w:ascii="Avenir Next LT Pro" w:hAnsi="Avenir Next LT Pro" w:cs="Arial"/>
          <w:iCs/>
        </w:rPr>
        <w:t>h) contro il trattamento dei dati è possibile proporre reclamo al Garante della privacy, avente sede in Piazza Venezia n. 11, cap. 00187, Roma – Italia, in conformità alle procedure stabilite dall’art. 57, paragrafo 1, lettera f) del regolamento (UE) 2016/679.</w:t>
      </w:r>
    </w:p>
    <w:p w14:paraId="2C966A22" w14:textId="1892DF57" w:rsidR="00224075" w:rsidRPr="00B82FE7" w:rsidRDefault="0034112A" w:rsidP="00610FDB">
      <w:pPr>
        <w:jc w:val="right"/>
        <w:rPr>
          <w:rFonts w:ascii="Avenir Next LT Pro" w:hAnsi="Avenir Next LT Pro" w:cs="Arial"/>
        </w:rPr>
      </w:pPr>
      <w:r w:rsidRPr="00B82FE7">
        <w:rPr>
          <w:rFonts w:ascii="Avenir Next LT Pro" w:hAnsi="Avenir Next LT Pro" w:cs="Arial"/>
        </w:rPr>
        <w:t>(Firma digitale del legale rappresentante dell’operatore)</w:t>
      </w:r>
    </w:p>
    <w:p w14:paraId="217261C3" w14:textId="77777777" w:rsidR="00224075" w:rsidRPr="00B82FE7" w:rsidRDefault="00224075" w:rsidP="007B070D">
      <w:pPr>
        <w:spacing w:before="120"/>
        <w:ind w:right="-170"/>
        <w:jc w:val="both"/>
        <w:rPr>
          <w:rFonts w:asciiTheme="minorHAnsi" w:hAnsiTheme="minorHAnsi" w:cstheme="minorHAnsi"/>
          <w:sz w:val="22"/>
          <w:szCs w:val="22"/>
        </w:rPr>
      </w:pPr>
      <w:r w:rsidRPr="00B82FE7">
        <w:rPr>
          <w:rFonts w:asciiTheme="minorHAnsi" w:hAnsiTheme="minorHAnsi" w:cstheme="minorHAnsi"/>
          <w:sz w:val="22"/>
          <w:szCs w:val="22"/>
        </w:rPr>
        <w:t xml:space="preserve">__________, lì ________________    </w:t>
      </w:r>
      <w:r w:rsidRPr="00B82FE7">
        <w:rPr>
          <w:rFonts w:asciiTheme="minorHAnsi" w:hAnsiTheme="minorHAnsi" w:cstheme="minorHAnsi"/>
          <w:sz w:val="22"/>
          <w:szCs w:val="22"/>
        </w:rPr>
        <w:tab/>
      </w:r>
    </w:p>
    <w:p w14:paraId="3C1D2D4A" w14:textId="77777777" w:rsidR="00224075" w:rsidRPr="00B82FE7" w:rsidRDefault="00F83050" w:rsidP="007B070D">
      <w:pPr>
        <w:spacing w:before="120"/>
        <w:ind w:right="-170"/>
        <w:jc w:val="both"/>
        <w:rPr>
          <w:rFonts w:asciiTheme="minorHAnsi" w:hAnsiTheme="minorHAnsi" w:cstheme="minorHAnsi"/>
          <w:sz w:val="22"/>
          <w:szCs w:val="22"/>
        </w:rPr>
      </w:pPr>
      <w:r w:rsidRPr="00B82FE7">
        <w:rPr>
          <w:rFonts w:asciiTheme="minorHAnsi" w:hAnsiTheme="minorHAnsi" w:cstheme="minorHAnsi"/>
          <w:sz w:val="22"/>
          <w:szCs w:val="22"/>
        </w:rPr>
        <w:t>luogo</w:t>
      </w:r>
      <w:r w:rsidR="00224075" w:rsidRPr="00B82FE7">
        <w:rPr>
          <w:rFonts w:asciiTheme="minorHAnsi" w:hAnsiTheme="minorHAnsi" w:cstheme="minorHAnsi"/>
          <w:sz w:val="22"/>
          <w:szCs w:val="22"/>
        </w:rPr>
        <w:tab/>
      </w:r>
      <w:r w:rsidR="00224075" w:rsidRPr="00B82FE7">
        <w:rPr>
          <w:rFonts w:asciiTheme="minorHAnsi" w:hAnsiTheme="minorHAnsi" w:cstheme="minorHAnsi"/>
          <w:sz w:val="22"/>
          <w:szCs w:val="22"/>
        </w:rPr>
        <w:tab/>
      </w:r>
      <w:r w:rsidR="00224075" w:rsidRPr="00B82FE7">
        <w:rPr>
          <w:rFonts w:asciiTheme="minorHAnsi" w:hAnsiTheme="minorHAnsi" w:cstheme="minorHAnsi"/>
          <w:sz w:val="22"/>
          <w:szCs w:val="22"/>
        </w:rPr>
        <w:tab/>
        <w:t>(</w:t>
      </w:r>
      <w:r w:rsidR="00224075" w:rsidRPr="00B82FE7">
        <w:rPr>
          <w:rFonts w:asciiTheme="minorHAnsi" w:hAnsiTheme="minorHAnsi" w:cstheme="minorHAnsi"/>
          <w:i/>
          <w:sz w:val="22"/>
          <w:szCs w:val="22"/>
        </w:rPr>
        <w:t>data</w:t>
      </w:r>
      <w:r w:rsidR="00224075" w:rsidRPr="00B82FE7">
        <w:rPr>
          <w:rFonts w:asciiTheme="minorHAnsi" w:hAnsiTheme="minorHAnsi" w:cstheme="minorHAnsi"/>
          <w:sz w:val="22"/>
          <w:szCs w:val="22"/>
        </w:rPr>
        <w:t>)</w:t>
      </w:r>
      <w:r w:rsidR="00224075" w:rsidRPr="00B82FE7">
        <w:rPr>
          <w:rFonts w:asciiTheme="minorHAnsi" w:hAnsiTheme="minorHAnsi" w:cstheme="minorHAnsi"/>
          <w:sz w:val="22"/>
          <w:szCs w:val="22"/>
        </w:rPr>
        <w:tab/>
      </w:r>
      <w:r w:rsidR="00224075" w:rsidRPr="00B82FE7">
        <w:rPr>
          <w:rFonts w:asciiTheme="minorHAnsi" w:hAnsiTheme="minorHAnsi" w:cstheme="minorHAnsi"/>
          <w:sz w:val="22"/>
          <w:szCs w:val="22"/>
        </w:rPr>
        <w:tab/>
      </w:r>
      <w:r w:rsidR="00224075" w:rsidRPr="00B82FE7">
        <w:rPr>
          <w:rFonts w:asciiTheme="minorHAnsi" w:hAnsiTheme="minorHAnsi" w:cstheme="minorHAnsi"/>
          <w:sz w:val="22"/>
          <w:szCs w:val="22"/>
        </w:rPr>
        <w:tab/>
      </w:r>
      <w:r w:rsidR="00224075" w:rsidRPr="00B82FE7">
        <w:rPr>
          <w:rFonts w:asciiTheme="minorHAnsi" w:hAnsiTheme="minorHAnsi" w:cstheme="minorHAnsi"/>
          <w:sz w:val="22"/>
          <w:szCs w:val="22"/>
        </w:rPr>
        <w:tab/>
      </w:r>
      <w:r w:rsidR="00224075" w:rsidRPr="00B82FE7">
        <w:rPr>
          <w:rFonts w:asciiTheme="minorHAnsi" w:hAnsiTheme="minorHAnsi" w:cstheme="minorHAnsi"/>
          <w:sz w:val="22"/>
          <w:szCs w:val="22"/>
        </w:rPr>
        <w:tab/>
        <w:t xml:space="preserve">       </w:t>
      </w:r>
    </w:p>
    <w:p w14:paraId="5395ECEE" w14:textId="77777777" w:rsidR="0027768A" w:rsidRPr="00B82FE7" w:rsidRDefault="0027768A" w:rsidP="007B070D">
      <w:pPr>
        <w:spacing w:before="120"/>
        <w:ind w:right="-170"/>
        <w:jc w:val="both"/>
        <w:rPr>
          <w:rFonts w:asciiTheme="minorHAnsi" w:hAnsiTheme="minorHAnsi" w:cstheme="minorHAnsi"/>
          <w:b/>
          <w:sz w:val="22"/>
          <w:szCs w:val="22"/>
        </w:rPr>
      </w:pPr>
    </w:p>
    <w:p w14:paraId="3A9EA958" w14:textId="3BEA4F5D" w:rsidR="007D0624" w:rsidRPr="00820E53" w:rsidRDefault="00E816AF" w:rsidP="005B10B4">
      <w:pPr>
        <w:spacing w:before="120"/>
        <w:ind w:right="-170"/>
        <w:jc w:val="both"/>
        <w:rPr>
          <w:rFonts w:asciiTheme="minorHAnsi" w:hAnsiTheme="minorHAnsi" w:cstheme="minorHAnsi"/>
          <w:b/>
          <w:sz w:val="22"/>
          <w:szCs w:val="22"/>
        </w:rPr>
      </w:pPr>
      <w:r w:rsidRPr="00B82FE7">
        <w:rPr>
          <w:rFonts w:asciiTheme="minorHAnsi" w:hAnsiTheme="minorHAnsi" w:cstheme="minorHAnsi"/>
          <w:b/>
          <w:sz w:val="22"/>
          <w:szCs w:val="22"/>
        </w:rPr>
        <w:t xml:space="preserve">                                                                                           </w:t>
      </w:r>
      <w:r w:rsidR="00224075" w:rsidRPr="00B82FE7">
        <w:rPr>
          <w:rFonts w:asciiTheme="minorHAnsi" w:hAnsiTheme="minorHAnsi" w:cstheme="minorHAnsi"/>
          <w:b/>
          <w:sz w:val="22"/>
          <w:szCs w:val="22"/>
        </w:rPr>
        <w:t>Allegata fotocopia del documento di riconoscimento</w:t>
      </w:r>
      <w:r w:rsidR="00224075" w:rsidRPr="00820E53">
        <w:rPr>
          <w:rFonts w:asciiTheme="minorHAnsi" w:hAnsiTheme="minorHAnsi" w:cstheme="minorHAnsi"/>
          <w:b/>
          <w:sz w:val="22"/>
          <w:szCs w:val="22"/>
        </w:rPr>
        <w:t xml:space="preserve"> </w:t>
      </w:r>
    </w:p>
    <w:sectPr w:rsidR="007D0624" w:rsidRPr="00820E53" w:rsidSect="0055293B">
      <w:headerReference w:type="even" r:id="rId9"/>
      <w:headerReference w:type="default" r:id="rId10"/>
      <w:footerReference w:type="even" r:id="rId11"/>
      <w:footerReference w:type="default" r:id="rId12"/>
      <w:headerReference w:type="first" r:id="rId13"/>
      <w:footerReference w:type="first" r:id="rId14"/>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A505" w14:textId="77777777" w:rsidR="00CC722F" w:rsidRDefault="00CC722F">
      <w:r>
        <w:separator/>
      </w:r>
    </w:p>
  </w:endnote>
  <w:endnote w:type="continuationSeparator" w:id="0">
    <w:p w14:paraId="75B426E8" w14:textId="77777777" w:rsidR="00CC722F" w:rsidRDefault="00CC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altName w:val="Calisto MT"/>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1B6"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6</w:t>
    </w:r>
    <w:r>
      <w:rPr>
        <w:rStyle w:val="Numeropagina"/>
      </w:rPr>
      <w:fldChar w:fldCharType="end"/>
    </w:r>
  </w:p>
  <w:p w14:paraId="402A32D6"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D22E"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5</w:t>
    </w:r>
    <w:r>
      <w:rPr>
        <w:rStyle w:val="Numeropagina"/>
      </w:rPr>
      <w:fldChar w:fldCharType="end"/>
    </w:r>
  </w:p>
  <w:p w14:paraId="08E0197D" w14:textId="77777777" w:rsidR="00137C03" w:rsidRDefault="00137C03" w:rsidP="00834751">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D0D2" w14:textId="77777777" w:rsidR="00B74AAC" w:rsidRDefault="00B74A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03860" w14:textId="77777777" w:rsidR="00CC722F" w:rsidRDefault="00CC722F">
      <w:r>
        <w:separator/>
      </w:r>
    </w:p>
  </w:footnote>
  <w:footnote w:type="continuationSeparator" w:id="0">
    <w:p w14:paraId="73D92782" w14:textId="77777777" w:rsidR="00CC722F" w:rsidRDefault="00CC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22CF" w14:textId="77777777" w:rsidR="00206302" w:rsidRPr="003278D5" w:rsidRDefault="00206302" w:rsidP="00206302">
    <w:pPr>
      <w:pStyle w:val="Intestazione"/>
      <w:jc w:val="both"/>
      <w:rPr>
        <w:rFonts w:asciiTheme="minorHAnsi" w:hAnsiTheme="minorHAnsi" w:cstheme="minorHAnsi"/>
        <w:b/>
        <w:u w:val="single"/>
      </w:rPr>
    </w:pPr>
    <w:r w:rsidRPr="003278D5">
      <w:rPr>
        <w:rFonts w:asciiTheme="minorHAnsi" w:hAnsiTheme="minorHAnsi" w:cstheme="minorHAnsi"/>
        <w:b/>
        <w:smallCaps/>
        <w:u w:val="single"/>
      </w:rPr>
      <w:t xml:space="preserve">allegato </w:t>
    </w:r>
    <w:r>
      <w:rPr>
        <w:rFonts w:asciiTheme="minorHAnsi" w:hAnsiTheme="minorHAnsi" w:cstheme="minorHAnsi"/>
        <w:b/>
        <w:smallCaps/>
        <w:u w:val="single"/>
      </w:rPr>
      <w:t>1</w:t>
    </w:r>
    <w:r w:rsidRPr="003278D5">
      <w:rPr>
        <w:rFonts w:asciiTheme="minorHAnsi" w:hAnsiTheme="minorHAnsi" w:cstheme="minorHAnsi"/>
        <w:b/>
        <w:u w:val="single"/>
      </w:rPr>
      <w:t xml:space="preserve">- Istanza di partecipazione - Dichiarazione sostitutiva cause di esclusione di cui all'art. </w:t>
    </w:r>
    <w:r>
      <w:rPr>
        <w:rFonts w:asciiTheme="minorHAnsi" w:hAnsiTheme="minorHAnsi" w:cstheme="minorHAnsi"/>
        <w:b/>
        <w:u w:val="single"/>
      </w:rPr>
      <w:t>94 e 95</w:t>
    </w:r>
    <w:r w:rsidRPr="003278D5">
      <w:rPr>
        <w:rFonts w:asciiTheme="minorHAnsi" w:hAnsiTheme="minorHAnsi" w:cstheme="minorHAnsi"/>
        <w:b/>
        <w:u w:val="single"/>
      </w:rPr>
      <w:t xml:space="preserve"> del D. Lgs. n. 50/2016 – </w:t>
    </w:r>
  </w:p>
  <w:p w14:paraId="6D1C0A35" w14:textId="77777777" w:rsidR="00206302" w:rsidRDefault="00206302" w:rsidP="00206302">
    <w:pPr>
      <w:pStyle w:val="Intestazione"/>
    </w:pPr>
  </w:p>
  <w:p w14:paraId="5004F427" w14:textId="3FDC15B3" w:rsidR="003F3395" w:rsidRPr="003F3395" w:rsidRDefault="00206302" w:rsidP="003F3395">
    <w:pPr>
      <w:rPr>
        <w:b/>
        <w:bCs/>
        <w:u w:val="single"/>
      </w:rPr>
    </w:pPr>
    <w:r>
      <w:t xml:space="preserve">Affidamento </w:t>
    </w:r>
    <w:r w:rsidR="00581606">
      <w:t xml:space="preserve">diretto </w:t>
    </w:r>
    <w:r w:rsidR="00B74AAC">
      <w:t xml:space="preserve">per il </w:t>
    </w:r>
    <w:r w:rsidR="00581606">
      <w:t>servizio di</w:t>
    </w:r>
    <w:r w:rsidR="00B74AAC">
      <w:t xml:space="preserve"> controllo e riduzione del “</w:t>
    </w:r>
    <w:proofErr w:type="spellStart"/>
    <w:r w:rsidR="00B74AAC">
      <w:t>wildlife</w:t>
    </w:r>
    <w:proofErr w:type="spellEnd"/>
    <w:r w:rsidR="00B74AAC">
      <w:t xml:space="preserve"> strike </w:t>
    </w:r>
    <w:proofErr w:type="gramStart"/>
    <w:r w:rsidR="00B74AAC">
      <w:t>risk”</w:t>
    </w:r>
    <w:r w:rsidR="00E307BA" w:rsidRPr="00E307BA">
      <w:t>–</w:t>
    </w:r>
    <w:proofErr w:type="gramEnd"/>
    <w:r w:rsidR="00E307BA" w:rsidRPr="00E307BA">
      <w:t xml:space="preserve"> anno 2025</w:t>
    </w:r>
    <w:r w:rsidR="00B74AAC">
      <w:t>-2026</w:t>
    </w:r>
    <w:r w:rsidR="00E307BA" w:rsidRPr="00E307BA">
      <w:t>-  presso l’Aeroporto “R. Sanzio” di Ancona-Falconara</w:t>
    </w:r>
  </w:p>
  <w:p w14:paraId="7B11C690" w14:textId="69174D3D" w:rsidR="00581606" w:rsidRPr="003F3395" w:rsidRDefault="00581606" w:rsidP="00581606">
    <w:pPr>
      <w:pStyle w:val="Intestazione"/>
      <w:jc w:val="both"/>
      <w:rPr>
        <w:u w:val="single"/>
      </w:rPr>
    </w:pPr>
  </w:p>
  <w:p w14:paraId="73FB6A03" w14:textId="77777777" w:rsidR="00581606" w:rsidRDefault="00581606" w:rsidP="00581606">
    <w:pPr>
      <w:pStyle w:val="Intestazione"/>
    </w:pPr>
  </w:p>
  <w:p w14:paraId="7D9C1B5B" w14:textId="7A91FE41" w:rsidR="007007D9" w:rsidRPr="001863DE" w:rsidRDefault="00206302" w:rsidP="001863DE">
    <w:pPr>
      <w:pStyle w:val="Intestazion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DA64" w14:textId="76791892" w:rsidR="001863DE" w:rsidRPr="003278D5" w:rsidRDefault="001863DE" w:rsidP="001863DE">
    <w:pPr>
      <w:pStyle w:val="Intestazione"/>
      <w:jc w:val="both"/>
      <w:rPr>
        <w:rFonts w:asciiTheme="minorHAnsi" w:hAnsiTheme="minorHAnsi" w:cstheme="minorHAnsi"/>
        <w:b/>
        <w:u w:val="single"/>
      </w:rPr>
    </w:pPr>
    <w:r w:rsidRPr="003278D5">
      <w:rPr>
        <w:rFonts w:asciiTheme="minorHAnsi" w:hAnsiTheme="minorHAnsi" w:cstheme="minorHAnsi"/>
        <w:b/>
        <w:smallCaps/>
        <w:u w:val="single"/>
      </w:rPr>
      <w:t xml:space="preserve">allegato </w:t>
    </w:r>
    <w:r>
      <w:rPr>
        <w:rFonts w:asciiTheme="minorHAnsi" w:hAnsiTheme="minorHAnsi" w:cstheme="minorHAnsi"/>
        <w:b/>
        <w:smallCaps/>
        <w:u w:val="single"/>
      </w:rPr>
      <w:t>1</w:t>
    </w:r>
    <w:r w:rsidRPr="003278D5">
      <w:rPr>
        <w:rFonts w:asciiTheme="minorHAnsi" w:hAnsiTheme="minorHAnsi" w:cstheme="minorHAnsi"/>
        <w:b/>
        <w:u w:val="single"/>
      </w:rPr>
      <w:t xml:space="preserve">- Istanza di partecipazione - Dichiarazione sostitutiva cause di esclusione di cui all'art. </w:t>
    </w:r>
    <w:r w:rsidR="00EF7C95">
      <w:rPr>
        <w:rFonts w:asciiTheme="minorHAnsi" w:hAnsiTheme="minorHAnsi" w:cstheme="minorHAnsi"/>
        <w:b/>
        <w:u w:val="single"/>
      </w:rPr>
      <w:t>94 e 95</w:t>
    </w:r>
    <w:r w:rsidRPr="003278D5">
      <w:rPr>
        <w:rFonts w:asciiTheme="minorHAnsi" w:hAnsiTheme="minorHAnsi" w:cstheme="minorHAnsi"/>
        <w:b/>
        <w:u w:val="single"/>
      </w:rPr>
      <w:t xml:space="preserve"> del D. Lgs. n. 50/2016 – </w:t>
    </w:r>
  </w:p>
  <w:p w14:paraId="43761E45" w14:textId="58C8B734" w:rsidR="001863DE" w:rsidRDefault="003F3395" w:rsidP="001863DE">
    <w:pPr>
      <w:pStyle w:val="Intestazione"/>
    </w:pPr>
    <w:r w:rsidRPr="00581606">
      <w:rPr>
        <w:rFonts w:asciiTheme="minorHAnsi" w:hAnsiTheme="minorHAnsi" w:cstheme="minorHAnsi"/>
        <w:b/>
        <w:u w:val="single"/>
      </w:rPr>
      <w:t>ANNO 202</w:t>
    </w:r>
    <w:r w:rsidR="00E307BA">
      <w:rPr>
        <w:rFonts w:asciiTheme="minorHAnsi" w:hAnsiTheme="minorHAnsi" w:cstheme="minorHAnsi"/>
        <w:b/>
        <w:u w:val="single"/>
      </w:rPr>
      <w:t>5</w:t>
    </w:r>
    <w:r w:rsidR="00B74AAC">
      <w:rPr>
        <w:rFonts w:asciiTheme="minorHAnsi" w:hAnsiTheme="minorHAnsi" w:cstheme="minorHAnsi"/>
        <w:b/>
        <w:u w:val="single"/>
      </w:rPr>
      <w:t>-2026</w:t>
    </w:r>
  </w:p>
  <w:p w14:paraId="46CB3C0A" w14:textId="2C65BC64" w:rsidR="001863DE" w:rsidRPr="003F3395" w:rsidRDefault="001863DE" w:rsidP="003F3395">
    <w:pPr>
      <w:pStyle w:val="Intestazione"/>
      <w:jc w:val="both"/>
      <w:rPr>
        <w:rFonts w:asciiTheme="minorHAnsi" w:hAnsiTheme="minorHAnsi" w:cstheme="minorHAnsi"/>
        <w:b/>
        <w:u w:val="single"/>
      </w:rPr>
    </w:pPr>
    <w:r>
      <w:t xml:space="preserve">Affidamento </w:t>
    </w:r>
    <w:r w:rsidR="00544F49">
      <w:t xml:space="preserve">diretto </w:t>
    </w:r>
    <w:r w:rsidR="00B74AAC">
      <w:t xml:space="preserve">per il servizio </w:t>
    </w:r>
    <w:r w:rsidR="00B74AAC" w:rsidRPr="00B74AAC">
      <w:t>per</w:t>
    </w:r>
    <w:r w:rsidR="00B74AAC">
      <w:rPr>
        <w:b/>
        <w:bCs/>
      </w:rPr>
      <w:t xml:space="preserve"> il </w:t>
    </w:r>
    <w:r w:rsidR="00B74AAC" w:rsidRPr="00B74AAC">
      <w:rPr>
        <w:b/>
        <w:bCs/>
      </w:rPr>
      <w:t>controllo e la riduzione del “</w:t>
    </w:r>
    <w:proofErr w:type="spellStart"/>
    <w:r w:rsidR="00B74AAC" w:rsidRPr="00B74AAC">
      <w:rPr>
        <w:b/>
        <w:bCs/>
      </w:rPr>
      <w:t>wildlife</w:t>
    </w:r>
    <w:proofErr w:type="spellEnd"/>
    <w:r w:rsidR="00B74AAC" w:rsidRPr="00B74AAC">
      <w:rPr>
        <w:b/>
        <w:bCs/>
      </w:rPr>
      <w:t xml:space="preserve"> strike risk” presso l’aeroporto Raffaello Sanzio di Ancona-Falconara – anno 2025-2026</w:t>
    </w:r>
    <w:r w:rsidR="00B74AAC">
      <w:rPr>
        <w:b/>
        <w:bCs/>
      </w:rPr>
      <w:t>.</w:t>
    </w:r>
  </w:p>
  <w:p w14:paraId="7DCB1522" w14:textId="77777777" w:rsidR="004E06D1" w:rsidRDefault="004E06D1" w:rsidP="003278D5">
    <w:pPr>
      <w:pStyle w:val="Intestazion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CF14" w14:textId="77777777" w:rsidR="00B74AAC" w:rsidRDefault="00B74A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97261406"/>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Arial" w:hAnsi="Arial" w:cs="Aria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D88E7D0A"/>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Times New Roman" w:hAnsi="Times New Roman" w:cs="Times New Roman"/>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E4F24A1"/>
    <w:multiLevelType w:val="hybridMultilevel"/>
    <w:tmpl w:val="8D08FAE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B45DD0"/>
    <w:multiLevelType w:val="hybridMultilevel"/>
    <w:tmpl w:val="5478DF08"/>
    <w:lvl w:ilvl="0" w:tplc="0F28D326">
      <w:start w:val="1"/>
      <w:numFmt w:val="bullet"/>
      <w:lvlText w:val=""/>
      <w:lvlJc w:val="left"/>
      <w:pPr>
        <w:ind w:left="720" w:hanging="360"/>
      </w:pPr>
      <w:rPr>
        <w:rFonts w:ascii="Symbol" w:hAnsi="Symbol" w:hint="default"/>
      </w:rPr>
    </w:lvl>
    <w:lvl w:ilvl="1" w:tplc="D7100000">
      <w:start w:val="2"/>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E3B1DCD"/>
    <w:multiLevelType w:val="hybridMultilevel"/>
    <w:tmpl w:val="36B0536A"/>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4E402706"/>
    <w:multiLevelType w:val="hybridMultilevel"/>
    <w:tmpl w:val="B05659AC"/>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74312D"/>
    <w:multiLevelType w:val="hybridMultilevel"/>
    <w:tmpl w:val="7548F11E"/>
    <w:lvl w:ilvl="0" w:tplc="FEC08EE2">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0EF1F72"/>
    <w:multiLevelType w:val="hybridMultilevel"/>
    <w:tmpl w:val="8D08FA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7"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8"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4"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7"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4494180">
    <w:abstractNumId w:val="33"/>
  </w:num>
  <w:num w:numId="2" w16cid:durableId="41291416">
    <w:abstractNumId w:val="31"/>
  </w:num>
  <w:num w:numId="3" w16cid:durableId="1115178351">
    <w:abstractNumId w:val="34"/>
  </w:num>
  <w:num w:numId="4" w16cid:durableId="1520199117">
    <w:abstractNumId w:val="7"/>
  </w:num>
  <w:num w:numId="5" w16cid:durableId="1962103888">
    <w:abstractNumId w:val="18"/>
  </w:num>
  <w:num w:numId="6" w16cid:durableId="1727486489">
    <w:abstractNumId w:val="21"/>
  </w:num>
  <w:num w:numId="7" w16cid:durableId="1918516853">
    <w:abstractNumId w:val="36"/>
  </w:num>
  <w:num w:numId="8" w16cid:durableId="2079472693">
    <w:abstractNumId w:val="20"/>
  </w:num>
  <w:num w:numId="9" w16cid:durableId="1299336598">
    <w:abstractNumId w:val="27"/>
  </w:num>
  <w:num w:numId="10" w16cid:durableId="2144612488">
    <w:abstractNumId w:val="26"/>
  </w:num>
  <w:num w:numId="11" w16cid:durableId="1274090064">
    <w:abstractNumId w:val="32"/>
  </w:num>
  <w:num w:numId="12" w16cid:durableId="167403995">
    <w:abstractNumId w:val="9"/>
  </w:num>
  <w:num w:numId="13" w16cid:durableId="656618489">
    <w:abstractNumId w:val="10"/>
  </w:num>
  <w:num w:numId="14" w16cid:durableId="39090904">
    <w:abstractNumId w:val="3"/>
  </w:num>
  <w:num w:numId="15" w16cid:durableId="1089813980">
    <w:abstractNumId w:val="19"/>
  </w:num>
  <w:num w:numId="16" w16cid:durableId="248078518">
    <w:abstractNumId w:val="4"/>
  </w:num>
  <w:num w:numId="17" w16cid:durableId="434904285">
    <w:abstractNumId w:val="8"/>
  </w:num>
  <w:num w:numId="18" w16cid:durableId="533230551">
    <w:abstractNumId w:val="22"/>
  </w:num>
  <w:num w:numId="19" w16cid:durableId="556432886">
    <w:abstractNumId w:val="15"/>
  </w:num>
  <w:num w:numId="20" w16cid:durableId="1839225391">
    <w:abstractNumId w:val="29"/>
  </w:num>
  <w:num w:numId="21" w16cid:durableId="1786535290">
    <w:abstractNumId w:val="35"/>
  </w:num>
  <w:num w:numId="22" w16cid:durableId="380249091">
    <w:abstractNumId w:val="13"/>
  </w:num>
  <w:num w:numId="23" w16cid:durableId="11803421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596366">
    <w:abstractNumId w:val="12"/>
  </w:num>
  <w:num w:numId="25" w16cid:durableId="19668758">
    <w:abstractNumId w:val="30"/>
  </w:num>
  <w:num w:numId="26" w16cid:durableId="221672317">
    <w:abstractNumId w:val="16"/>
  </w:num>
  <w:num w:numId="27" w16cid:durableId="372387520">
    <w:abstractNumId w:val="37"/>
  </w:num>
  <w:num w:numId="28" w16cid:durableId="674724945">
    <w:abstractNumId w:val="28"/>
  </w:num>
  <w:num w:numId="29" w16cid:durableId="1453015551">
    <w:abstractNumId w:val="14"/>
  </w:num>
  <w:num w:numId="30" w16cid:durableId="1818719158">
    <w:abstractNumId w:val="11"/>
  </w:num>
  <w:num w:numId="31" w16cid:durableId="2138793585">
    <w:abstractNumId w:val="25"/>
  </w:num>
  <w:num w:numId="32" w16cid:durableId="153837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495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244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2813973">
    <w:abstractNumId w:val="6"/>
  </w:num>
  <w:num w:numId="36" w16cid:durableId="1028408727">
    <w:abstractNumId w:val="17"/>
  </w:num>
  <w:num w:numId="37" w16cid:durableId="98187222">
    <w:abstractNumId w:val="23"/>
  </w:num>
  <w:num w:numId="38" w16cid:durableId="1524130554">
    <w:abstractNumId w:val="5"/>
  </w:num>
  <w:num w:numId="39" w16cid:durableId="12768622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B3"/>
    <w:rsid w:val="00002E7F"/>
    <w:rsid w:val="00004097"/>
    <w:rsid w:val="00011B69"/>
    <w:rsid w:val="00020DA4"/>
    <w:rsid w:val="00025D20"/>
    <w:rsid w:val="00026A43"/>
    <w:rsid w:val="0003091A"/>
    <w:rsid w:val="00031B03"/>
    <w:rsid w:val="00044B84"/>
    <w:rsid w:val="000460BA"/>
    <w:rsid w:val="00052253"/>
    <w:rsid w:val="0005583B"/>
    <w:rsid w:val="00063529"/>
    <w:rsid w:val="000639BC"/>
    <w:rsid w:val="00072FA5"/>
    <w:rsid w:val="00075CEB"/>
    <w:rsid w:val="00084926"/>
    <w:rsid w:val="0008739C"/>
    <w:rsid w:val="000A2144"/>
    <w:rsid w:val="000A2922"/>
    <w:rsid w:val="000A589E"/>
    <w:rsid w:val="000B296B"/>
    <w:rsid w:val="000C2D96"/>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60CCC"/>
    <w:rsid w:val="0017078E"/>
    <w:rsid w:val="00170870"/>
    <w:rsid w:val="00171DCC"/>
    <w:rsid w:val="00173AB4"/>
    <w:rsid w:val="00175124"/>
    <w:rsid w:val="00180168"/>
    <w:rsid w:val="00180EB4"/>
    <w:rsid w:val="001863DE"/>
    <w:rsid w:val="00190F7F"/>
    <w:rsid w:val="00192301"/>
    <w:rsid w:val="0019561E"/>
    <w:rsid w:val="001A0113"/>
    <w:rsid w:val="001A3681"/>
    <w:rsid w:val="001A5E95"/>
    <w:rsid w:val="001A5EC3"/>
    <w:rsid w:val="001A631B"/>
    <w:rsid w:val="001A7AF9"/>
    <w:rsid w:val="001B6297"/>
    <w:rsid w:val="001C01F5"/>
    <w:rsid w:val="001C056A"/>
    <w:rsid w:val="001C25C7"/>
    <w:rsid w:val="001C41AE"/>
    <w:rsid w:val="001C6301"/>
    <w:rsid w:val="001D2140"/>
    <w:rsid w:val="001D2CB7"/>
    <w:rsid w:val="001D4E4E"/>
    <w:rsid w:val="001E009A"/>
    <w:rsid w:val="001E1C85"/>
    <w:rsid w:val="001E26EE"/>
    <w:rsid w:val="001E54DB"/>
    <w:rsid w:val="001F05BF"/>
    <w:rsid w:val="001F16AC"/>
    <w:rsid w:val="001F18CE"/>
    <w:rsid w:val="0020454A"/>
    <w:rsid w:val="00206302"/>
    <w:rsid w:val="00206C35"/>
    <w:rsid w:val="00210F00"/>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779CB"/>
    <w:rsid w:val="00287B73"/>
    <w:rsid w:val="002936D3"/>
    <w:rsid w:val="002A6425"/>
    <w:rsid w:val="002A7535"/>
    <w:rsid w:val="002B6E52"/>
    <w:rsid w:val="002C0109"/>
    <w:rsid w:val="002C2748"/>
    <w:rsid w:val="002C3266"/>
    <w:rsid w:val="002D3E48"/>
    <w:rsid w:val="002D74F4"/>
    <w:rsid w:val="002E0F4D"/>
    <w:rsid w:val="002E2DBF"/>
    <w:rsid w:val="002E542B"/>
    <w:rsid w:val="002F3A46"/>
    <w:rsid w:val="002F50D5"/>
    <w:rsid w:val="002F79AA"/>
    <w:rsid w:val="00307F9C"/>
    <w:rsid w:val="003104F2"/>
    <w:rsid w:val="003170A5"/>
    <w:rsid w:val="00321466"/>
    <w:rsid w:val="00322A2C"/>
    <w:rsid w:val="003278D5"/>
    <w:rsid w:val="00332A5F"/>
    <w:rsid w:val="0034112A"/>
    <w:rsid w:val="003413CA"/>
    <w:rsid w:val="00352AA2"/>
    <w:rsid w:val="00363B89"/>
    <w:rsid w:val="00365FAE"/>
    <w:rsid w:val="00367A52"/>
    <w:rsid w:val="003765F5"/>
    <w:rsid w:val="003770CC"/>
    <w:rsid w:val="00390DBA"/>
    <w:rsid w:val="0039199F"/>
    <w:rsid w:val="00392879"/>
    <w:rsid w:val="003932FD"/>
    <w:rsid w:val="00394E5E"/>
    <w:rsid w:val="003A4731"/>
    <w:rsid w:val="003A5A26"/>
    <w:rsid w:val="003B255E"/>
    <w:rsid w:val="003B32C8"/>
    <w:rsid w:val="003B53D6"/>
    <w:rsid w:val="003C6EB0"/>
    <w:rsid w:val="003D2140"/>
    <w:rsid w:val="003D4C4B"/>
    <w:rsid w:val="003D7945"/>
    <w:rsid w:val="003D7B6F"/>
    <w:rsid w:val="003E1C5F"/>
    <w:rsid w:val="003F3395"/>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1D07"/>
    <w:rsid w:val="004522CE"/>
    <w:rsid w:val="004522FE"/>
    <w:rsid w:val="0045364F"/>
    <w:rsid w:val="004560AB"/>
    <w:rsid w:val="00465ABB"/>
    <w:rsid w:val="0047096E"/>
    <w:rsid w:val="00473ADB"/>
    <w:rsid w:val="00477041"/>
    <w:rsid w:val="00477575"/>
    <w:rsid w:val="00482DEC"/>
    <w:rsid w:val="00487A8F"/>
    <w:rsid w:val="004903DC"/>
    <w:rsid w:val="0049290C"/>
    <w:rsid w:val="00496612"/>
    <w:rsid w:val="004A3CC0"/>
    <w:rsid w:val="004B1F21"/>
    <w:rsid w:val="004C2E52"/>
    <w:rsid w:val="004C3849"/>
    <w:rsid w:val="004E06D1"/>
    <w:rsid w:val="004E2BEF"/>
    <w:rsid w:val="004E72AC"/>
    <w:rsid w:val="004F09F9"/>
    <w:rsid w:val="004F4642"/>
    <w:rsid w:val="004F749D"/>
    <w:rsid w:val="004F784C"/>
    <w:rsid w:val="00505DEF"/>
    <w:rsid w:val="00511E87"/>
    <w:rsid w:val="0051497D"/>
    <w:rsid w:val="00520004"/>
    <w:rsid w:val="005213C6"/>
    <w:rsid w:val="00527208"/>
    <w:rsid w:val="00530C04"/>
    <w:rsid w:val="00534BAD"/>
    <w:rsid w:val="00534CEE"/>
    <w:rsid w:val="00544F49"/>
    <w:rsid w:val="00545CB5"/>
    <w:rsid w:val="0055095A"/>
    <w:rsid w:val="0055293B"/>
    <w:rsid w:val="00555B1E"/>
    <w:rsid w:val="005632F7"/>
    <w:rsid w:val="00565982"/>
    <w:rsid w:val="00571704"/>
    <w:rsid w:val="00574B2D"/>
    <w:rsid w:val="00575181"/>
    <w:rsid w:val="00576C37"/>
    <w:rsid w:val="00577D27"/>
    <w:rsid w:val="00581606"/>
    <w:rsid w:val="005827BE"/>
    <w:rsid w:val="00583838"/>
    <w:rsid w:val="00586BD0"/>
    <w:rsid w:val="005906D7"/>
    <w:rsid w:val="00592E41"/>
    <w:rsid w:val="005934F1"/>
    <w:rsid w:val="00597CD1"/>
    <w:rsid w:val="005A6343"/>
    <w:rsid w:val="005B10B4"/>
    <w:rsid w:val="005B46AD"/>
    <w:rsid w:val="005B67B6"/>
    <w:rsid w:val="005B6F50"/>
    <w:rsid w:val="005B7362"/>
    <w:rsid w:val="005C176C"/>
    <w:rsid w:val="005C4E38"/>
    <w:rsid w:val="005E3B66"/>
    <w:rsid w:val="005E40B8"/>
    <w:rsid w:val="005F00F8"/>
    <w:rsid w:val="005F3C19"/>
    <w:rsid w:val="006012D4"/>
    <w:rsid w:val="006037BF"/>
    <w:rsid w:val="00603C1C"/>
    <w:rsid w:val="0060412E"/>
    <w:rsid w:val="00610FDB"/>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B29AE"/>
    <w:rsid w:val="006C1420"/>
    <w:rsid w:val="006C41ED"/>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26949"/>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5667"/>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70A7"/>
    <w:rsid w:val="00866FED"/>
    <w:rsid w:val="0087674D"/>
    <w:rsid w:val="008818F6"/>
    <w:rsid w:val="0088309E"/>
    <w:rsid w:val="008949BE"/>
    <w:rsid w:val="00897ABD"/>
    <w:rsid w:val="008C23F6"/>
    <w:rsid w:val="008C29C0"/>
    <w:rsid w:val="008D1277"/>
    <w:rsid w:val="008D1E45"/>
    <w:rsid w:val="008E2ED0"/>
    <w:rsid w:val="008E4E38"/>
    <w:rsid w:val="00903A52"/>
    <w:rsid w:val="00907D7A"/>
    <w:rsid w:val="00907F55"/>
    <w:rsid w:val="0091072F"/>
    <w:rsid w:val="009130DA"/>
    <w:rsid w:val="009141FE"/>
    <w:rsid w:val="00921F45"/>
    <w:rsid w:val="009224BA"/>
    <w:rsid w:val="0092692B"/>
    <w:rsid w:val="00930A78"/>
    <w:rsid w:val="00931BA9"/>
    <w:rsid w:val="00934826"/>
    <w:rsid w:val="009503DD"/>
    <w:rsid w:val="00953D12"/>
    <w:rsid w:val="00957FD7"/>
    <w:rsid w:val="009635C5"/>
    <w:rsid w:val="009648DA"/>
    <w:rsid w:val="0096571E"/>
    <w:rsid w:val="00967AA6"/>
    <w:rsid w:val="00970E98"/>
    <w:rsid w:val="00972F0C"/>
    <w:rsid w:val="0097639A"/>
    <w:rsid w:val="009777F3"/>
    <w:rsid w:val="0098096E"/>
    <w:rsid w:val="00980BF3"/>
    <w:rsid w:val="00990134"/>
    <w:rsid w:val="00991C71"/>
    <w:rsid w:val="00992315"/>
    <w:rsid w:val="009A498B"/>
    <w:rsid w:val="009A550C"/>
    <w:rsid w:val="009B79FE"/>
    <w:rsid w:val="009C0B2B"/>
    <w:rsid w:val="009C41C6"/>
    <w:rsid w:val="009D4539"/>
    <w:rsid w:val="009E0BD7"/>
    <w:rsid w:val="009E4938"/>
    <w:rsid w:val="00A02770"/>
    <w:rsid w:val="00A04536"/>
    <w:rsid w:val="00A078F4"/>
    <w:rsid w:val="00A12BFB"/>
    <w:rsid w:val="00A2732A"/>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74AAC"/>
    <w:rsid w:val="00B819E6"/>
    <w:rsid w:val="00B82FE7"/>
    <w:rsid w:val="00B834C9"/>
    <w:rsid w:val="00B83F32"/>
    <w:rsid w:val="00B872EC"/>
    <w:rsid w:val="00B91EE7"/>
    <w:rsid w:val="00B9754D"/>
    <w:rsid w:val="00BA0D45"/>
    <w:rsid w:val="00BA5D77"/>
    <w:rsid w:val="00BB0E80"/>
    <w:rsid w:val="00BB3404"/>
    <w:rsid w:val="00BB3F99"/>
    <w:rsid w:val="00BB45F6"/>
    <w:rsid w:val="00BB4709"/>
    <w:rsid w:val="00BC5D42"/>
    <w:rsid w:val="00BD6D71"/>
    <w:rsid w:val="00BE37B9"/>
    <w:rsid w:val="00C0061D"/>
    <w:rsid w:val="00C010C9"/>
    <w:rsid w:val="00C01565"/>
    <w:rsid w:val="00C16A06"/>
    <w:rsid w:val="00C17A83"/>
    <w:rsid w:val="00C209DB"/>
    <w:rsid w:val="00C233BC"/>
    <w:rsid w:val="00C25977"/>
    <w:rsid w:val="00C25C21"/>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C722F"/>
    <w:rsid w:val="00CD3484"/>
    <w:rsid w:val="00CD5485"/>
    <w:rsid w:val="00CD79DB"/>
    <w:rsid w:val="00CF6B6C"/>
    <w:rsid w:val="00D05A0B"/>
    <w:rsid w:val="00D11025"/>
    <w:rsid w:val="00D11098"/>
    <w:rsid w:val="00D12EA0"/>
    <w:rsid w:val="00D17CBC"/>
    <w:rsid w:val="00D17F8F"/>
    <w:rsid w:val="00D24C58"/>
    <w:rsid w:val="00D30943"/>
    <w:rsid w:val="00D3186D"/>
    <w:rsid w:val="00D33A23"/>
    <w:rsid w:val="00D3424C"/>
    <w:rsid w:val="00D35B95"/>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C04FD"/>
    <w:rsid w:val="00DD01F2"/>
    <w:rsid w:val="00DD1F67"/>
    <w:rsid w:val="00DD3EB2"/>
    <w:rsid w:val="00DD5CE6"/>
    <w:rsid w:val="00DE5DF3"/>
    <w:rsid w:val="00DF3BE5"/>
    <w:rsid w:val="00E03A67"/>
    <w:rsid w:val="00E07195"/>
    <w:rsid w:val="00E07B3D"/>
    <w:rsid w:val="00E161E1"/>
    <w:rsid w:val="00E16A4C"/>
    <w:rsid w:val="00E278B1"/>
    <w:rsid w:val="00E27914"/>
    <w:rsid w:val="00E307BA"/>
    <w:rsid w:val="00E3270C"/>
    <w:rsid w:val="00E35144"/>
    <w:rsid w:val="00E4178E"/>
    <w:rsid w:val="00E50B74"/>
    <w:rsid w:val="00E56A32"/>
    <w:rsid w:val="00E57A08"/>
    <w:rsid w:val="00E64EC1"/>
    <w:rsid w:val="00E65B17"/>
    <w:rsid w:val="00E742C5"/>
    <w:rsid w:val="00E74CBE"/>
    <w:rsid w:val="00E74D6F"/>
    <w:rsid w:val="00E81617"/>
    <w:rsid w:val="00E816AF"/>
    <w:rsid w:val="00E8676C"/>
    <w:rsid w:val="00E91C85"/>
    <w:rsid w:val="00E92F7B"/>
    <w:rsid w:val="00EA56D9"/>
    <w:rsid w:val="00EB29B2"/>
    <w:rsid w:val="00EB318B"/>
    <w:rsid w:val="00EB3F33"/>
    <w:rsid w:val="00EB4ACA"/>
    <w:rsid w:val="00EC0A7D"/>
    <w:rsid w:val="00EC6E45"/>
    <w:rsid w:val="00ED60BF"/>
    <w:rsid w:val="00EE0852"/>
    <w:rsid w:val="00EE2224"/>
    <w:rsid w:val="00EE7022"/>
    <w:rsid w:val="00EF098B"/>
    <w:rsid w:val="00EF7C95"/>
    <w:rsid w:val="00F138CF"/>
    <w:rsid w:val="00F32FAF"/>
    <w:rsid w:val="00F425AF"/>
    <w:rsid w:val="00F43108"/>
    <w:rsid w:val="00F47E00"/>
    <w:rsid w:val="00F51FE9"/>
    <w:rsid w:val="00F60755"/>
    <w:rsid w:val="00F6799A"/>
    <w:rsid w:val="00F67BB2"/>
    <w:rsid w:val="00F70A68"/>
    <w:rsid w:val="00F76AB1"/>
    <w:rsid w:val="00F83050"/>
    <w:rsid w:val="00F94F3A"/>
    <w:rsid w:val="00FA6188"/>
    <w:rsid w:val="00FB17F9"/>
    <w:rsid w:val="00FB24A1"/>
    <w:rsid w:val="00FB4F09"/>
    <w:rsid w:val="00FB7164"/>
    <w:rsid w:val="00FC0012"/>
    <w:rsid w:val="00FC1D5E"/>
    <w:rsid w:val="00FF0258"/>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2AC9E"/>
  <w15:docId w15:val="{5DB25BA5-22EA-4A44-B060-87E3614F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4112A"/>
    <w:pPr>
      <w:suppressAutoHyphens/>
      <w:spacing w:line="360" w:lineRule="auto"/>
      <w:ind w:left="360"/>
      <w:jc w:val="both"/>
    </w:pPr>
    <w:rPr>
      <w:rFonts w:ascii="Arial" w:hAnsi="Arial" w:cs="Arial"/>
      <w:kern w:val="2"/>
      <w:lang w:eastAsia="zh-CN"/>
    </w:rPr>
  </w:style>
  <w:style w:type="paragraph" w:customStyle="1" w:styleId="Rientrocorpodeltesto21">
    <w:name w:val="Rientro corpo del testo 21"/>
    <w:basedOn w:val="Normale"/>
    <w:rsid w:val="0034112A"/>
    <w:pPr>
      <w:tabs>
        <w:tab w:val="left" w:pos="384"/>
      </w:tabs>
      <w:suppressAutoHyphens/>
      <w:ind w:left="386"/>
      <w:jc w:val="both"/>
    </w:pPr>
    <w:rPr>
      <w:rFonts w:ascii="Arial" w:hAnsi="Arial" w:cs="Arial"/>
      <w:kern w:val="2"/>
      <w:sz w:val="24"/>
      <w:lang w:eastAsia="zh-CN"/>
    </w:rPr>
  </w:style>
  <w:style w:type="paragraph" w:customStyle="1" w:styleId="Default">
    <w:name w:val="Default"/>
    <w:rsid w:val="00210F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conainternationalairport@legalmail.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3066-AF4F-4022-B51D-AFF9EAF8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3189</Words>
  <Characters>19125</Characters>
  <Application>Microsoft Office Word</Application>
  <DocSecurity>4</DocSecurity>
  <Lines>159</Lines>
  <Paragraphs>44</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22270</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Cerasa Laura - Aerdorica S.p.A.</cp:lastModifiedBy>
  <cp:revision>2</cp:revision>
  <cp:lastPrinted>2023-11-07T14:33:00Z</cp:lastPrinted>
  <dcterms:created xsi:type="dcterms:W3CDTF">2025-03-24T14:11:00Z</dcterms:created>
  <dcterms:modified xsi:type="dcterms:W3CDTF">2025-03-24T14:11:00Z</dcterms:modified>
</cp:coreProperties>
</file>